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CF" w:rsidRPr="008D7BCF" w:rsidRDefault="008D7BCF" w:rsidP="008D7BCF">
      <w:pPr>
        <w:keepNext/>
        <w:spacing w:after="0" w:line="240" w:lineRule="auto"/>
        <w:ind w:firstLine="709"/>
        <w:jc w:val="center"/>
        <w:outlineLvl w:val="0"/>
        <w:rPr>
          <w:rFonts w:ascii="Times New Roman" w:eastAsia="Times New Roman" w:hAnsi="Times New Roman"/>
          <w:b/>
          <w:sz w:val="28"/>
          <w:szCs w:val="28"/>
          <w:lang w:eastAsia="ru-RU"/>
        </w:rPr>
      </w:pPr>
      <w:r w:rsidRPr="008D7BCF">
        <w:rPr>
          <w:rFonts w:ascii="Times New Roman" w:hAnsi="Times New Roman"/>
          <w:noProof/>
          <w:sz w:val="28"/>
          <w:szCs w:val="28"/>
          <w:lang w:eastAsia="ru-RU"/>
        </w:rPr>
        <w:drawing>
          <wp:anchor distT="0" distB="0" distL="114300" distR="114300" simplePos="0" relativeHeight="251659264" behindDoc="1" locked="0" layoutInCell="1" allowOverlap="1" wp14:anchorId="2C618E50" wp14:editId="359D6B54">
            <wp:simplePos x="0" y="0"/>
            <wp:positionH relativeFrom="column">
              <wp:posOffset>2399665</wp:posOffset>
            </wp:positionH>
            <wp:positionV relativeFrom="paragraph">
              <wp:posOffset>-237490</wp:posOffset>
            </wp:positionV>
            <wp:extent cx="673100" cy="834390"/>
            <wp:effectExtent l="0" t="0" r="0" b="381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100" cy="834390"/>
                    </a:xfrm>
                    <a:prstGeom prst="rect">
                      <a:avLst/>
                    </a:prstGeom>
                    <a:noFill/>
                  </pic:spPr>
                </pic:pic>
              </a:graphicData>
            </a:graphic>
            <wp14:sizeRelH relativeFrom="page">
              <wp14:pctWidth>0</wp14:pctWidth>
            </wp14:sizeRelH>
            <wp14:sizeRelV relativeFrom="page">
              <wp14:pctHeight>0</wp14:pctHeight>
            </wp14:sizeRelV>
          </wp:anchor>
        </w:drawing>
      </w:r>
    </w:p>
    <w:p w:rsidR="008D7BCF" w:rsidRPr="008D7BCF" w:rsidRDefault="008D7BCF" w:rsidP="008D7BCF">
      <w:pPr>
        <w:spacing w:after="0" w:line="240" w:lineRule="auto"/>
        <w:ind w:firstLine="709"/>
        <w:jc w:val="center"/>
        <w:outlineLvl w:val="0"/>
        <w:rPr>
          <w:rFonts w:ascii="Times New Roman" w:eastAsia="Times New Roman" w:hAnsi="Times New Roman"/>
          <w:b/>
          <w:snapToGrid w:val="0"/>
          <w:sz w:val="28"/>
          <w:szCs w:val="28"/>
          <w:lang w:eastAsia="ru-RU"/>
        </w:rPr>
      </w:pPr>
    </w:p>
    <w:p w:rsidR="008D7BCF" w:rsidRPr="008D7BCF" w:rsidRDefault="008D7BCF" w:rsidP="008D7BCF">
      <w:pPr>
        <w:spacing w:after="0" w:line="240" w:lineRule="auto"/>
        <w:ind w:firstLine="709"/>
        <w:jc w:val="center"/>
        <w:outlineLvl w:val="0"/>
        <w:rPr>
          <w:rFonts w:ascii="Times New Roman" w:eastAsia="Times New Roman" w:hAnsi="Times New Roman"/>
          <w:b/>
          <w:snapToGrid w:val="0"/>
          <w:sz w:val="28"/>
          <w:szCs w:val="28"/>
          <w:lang w:eastAsia="ru-RU"/>
        </w:rPr>
      </w:pPr>
    </w:p>
    <w:tbl>
      <w:tblPr>
        <w:tblW w:w="0" w:type="auto"/>
        <w:tblLayout w:type="fixed"/>
        <w:tblLook w:val="04A0" w:firstRow="1" w:lastRow="0" w:firstColumn="1" w:lastColumn="0" w:noHBand="0" w:noVBand="1"/>
      </w:tblPr>
      <w:tblGrid>
        <w:gridCol w:w="9648"/>
      </w:tblGrid>
      <w:tr w:rsidR="008D7BCF" w:rsidRPr="008D7BCF" w:rsidTr="008D7BCF">
        <w:tc>
          <w:tcPr>
            <w:tcW w:w="9648" w:type="dxa"/>
          </w:tcPr>
          <w:p w:rsidR="008D7BCF" w:rsidRPr="008D7BCF" w:rsidRDefault="008D7BCF">
            <w:pPr>
              <w:spacing w:after="0" w:line="240" w:lineRule="auto"/>
              <w:ind w:firstLine="709"/>
              <w:jc w:val="center"/>
              <w:rPr>
                <w:rFonts w:ascii="Times New Roman" w:eastAsia="Times New Roman" w:hAnsi="Times New Roman"/>
                <w:b/>
                <w:sz w:val="28"/>
                <w:szCs w:val="28"/>
                <w:lang w:eastAsia="ru-RU"/>
              </w:rPr>
            </w:pPr>
          </w:p>
          <w:p w:rsidR="008D7BCF" w:rsidRPr="008D7BCF" w:rsidRDefault="008D7BCF">
            <w:pPr>
              <w:spacing w:after="0" w:line="240" w:lineRule="auto"/>
              <w:ind w:firstLine="709"/>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КРАСНОЯРСКИЙ  КРАЙ</w:t>
            </w:r>
          </w:p>
          <w:p w:rsidR="008D7BCF" w:rsidRPr="008D7BCF" w:rsidRDefault="008D7BCF">
            <w:pPr>
              <w:spacing w:after="0" w:line="240" w:lineRule="auto"/>
              <w:ind w:firstLine="709"/>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АЧИНСКИЙ  РАЙОН</w:t>
            </w:r>
          </w:p>
          <w:p w:rsidR="008D7BCF" w:rsidRPr="008D7BCF" w:rsidRDefault="008D7BCF">
            <w:pPr>
              <w:spacing w:after="0" w:line="240" w:lineRule="auto"/>
              <w:ind w:firstLine="709"/>
              <w:rPr>
                <w:rFonts w:ascii="Times New Roman" w:eastAsia="Times New Roman" w:hAnsi="Times New Roman"/>
                <w:bCs/>
                <w:sz w:val="28"/>
                <w:szCs w:val="28"/>
                <w:lang w:eastAsia="ru-RU"/>
              </w:rPr>
            </w:pPr>
            <w:r w:rsidRPr="008D7BCF">
              <w:rPr>
                <w:rFonts w:ascii="Times New Roman" w:eastAsia="Times New Roman" w:hAnsi="Times New Roman"/>
                <w:b/>
                <w:bCs/>
                <w:sz w:val="28"/>
                <w:szCs w:val="28"/>
                <w:lang w:eastAsia="ru-RU"/>
              </w:rPr>
              <w:t xml:space="preserve">                        ГОРНЫЙ СЕЛЬСКИЙ СОВЕТ ДЕПУТАТОВ</w:t>
            </w:r>
          </w:p>
          <w:p w:rsidR="008D7BCF" w:rsidRPr="008D7BCF" w:rsidRDefault="008D7BCF">
            <w:pPr>
              <w:spacing w:after="0" w:line="240" w:lineRule="auto"/>
              <w:ind w:firstLine="709"/>
              <w:jc w:val="center"/>
              <w:rPr>
                <w:rFonts w:ascii="Times New Roman" w:eastAsia="Times New Roman" w:hAnsi="Times New Roman"/>
                <w:bCs/>
                <w:sz w:val="28"/>
                <w:szCs w:val="28"/>
                <w:lang w:eastAsia="ru-RU"/>
              </w:rPr>
            </w:pPr>
          </w:p>
          <w:p w:rsidR="008D7BCF" w:rsidRPr="008D7BCF" w:rsidRDefault="008D7BCF" w:rsidP="006D1F8C">
            <w:pPr>
              <w:keepNext/>
              <w:spacing w:after="0" w:line="240" w:lineRule="auto"/>
              <w:ind w:firstLine="709"/>
              <w:outlineLvl w:val="1"/>
              <w:rPr>
                <w:rFonts w:ascii="Times New Roman" w:eastAsia="Times New Roman" w:hAnsi="Times New Roman"/>
                <w:b/>
                <w:bCs/>
                <w:sz w:val="48"/>
                <w:szCs w:val="48"/>
                <w:lang w:eastAsia="ru-RU"/>
              </w:rPr>
            </w:pPr>
            <w:r>
              <w:rPr>
                <w:rFonts w:ascii="Times New Roman" w:eastAsia="Times New Roman" w:hAnsi="Times New Roman"/>
                <w:b/>
                <w:bCs/>
                <w:spacing w:val="40"/>
                <w:sz w:val="48"/>
                <w:szCs w:val="48"/>
                <w:lang w:eastAsia="ru-RU"/>
              </w:rPr>
              <w:t xml:space="preserve">               РЕШЕНИЕ </w:t>
            </w:r>
            <w:r w:rsidR="00AA05EB">
              <w:rPr>
                <w:rFonts w:ascii="Times New Roman" w:eastAsia="Times New Roman" w:hAnsi="Times New Roman"/>
                <w:b/>
                <w:bCs/>
                <w:spacing w:val="40"/>
                <w:sz w:val="48"/>
                <w:szCs w:val="48"/>
                <w:lang w:eastAsia="ru-RU"/>
              </w:rPr>
              <w:t xml:space="preserve"> </w:t>
            </w:r>
          </w:p>
        </w:tc>
      </w:tr>
    </w:tbl>
    <w:p w:rsidR="008D7BCF" w:rsidRDefault="008D7BCF" w:rsidP="008D7BCF">
      <w:pPr>
        <w:spacing w:after="0" w:line="240" w:lineRule="auto"/>
        <w:ind w:firstLine="709"/>
        <w:jc w:val="center"/>
        <w:rPr>
          <w:rFonts w:ascii="Times New Roman" w:eastAsia="Times New Roman" w:hAnsi="Times New Roman"/>
          <w:sz w:val="28"/>
          <w:szCs w:val="28"/>
          <w:lang w:eastAsia="ru-RU"/>
        </w:rPr>
      </w:pPr>
    </w:p>
    <w:tbl>
      <w:tblPr>
        <w:tblW w:w="9648" w:type="dxa"/>
        <w:jc w:val="center"/>
        <w:tblLayout w:type="fixed"/>
        <w:tblLook w:val="04A0" w:firstRow="1" w:lastRow="0" w:firstColumn="1" w:lastColumn="0" w:noHBand="0" w:noVBand="1"/>
      </w:tblPr>
      <w:tblGrid>
        <w:gridCol w:w="3204"/>
        <w:gridCol w:w="4166"/>
        <w:gridCol w:w="2278"/>
      </w:tblGrid>
      <w:tr w:rsidR="008D7BCF" w:rsidRPr="008D7BCF" w:rsidTr="00905E9D">
        <w:trPr>
          <w:jc w:val="center"/>
        </w:trPr>
        <w:tc>
          <w:tcPr>
            <w:tcW w:w="3204" w:type="dxa"/>
            <w:hideMark/>
          </w:tcPr>
          <w:p w:rsidR="008D7BCF" w:rsidRPr="008D7BCF" w:rsidRDefault="006D1F8C" w:rsidP="008D7BCF">
            <w:pPr>
              <w:spacing w:after="0" w:line="240" w:lineRule="auto"/>
              <w:ind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24.12.</w:t>
            </w:r>
            <w:r w:rsidR="00AA05EB">
              <w:rPr>
                <w:rFonts w:ascii="Times New Roman" w:eastAsia="Times New Roman" w:hAnsi="Times New Roman"/>
                <w:b/>
                <w:bCs/>
                <w:sz w:val="28"/>
                <w:szCs w:val="28"/>
                <w:lang w:eastAsia="ru-RU"/>
              </w:rPr>
              <w:t>2024</w:t>
            </w:r>
          </w:p>
        </w:tc>
        <w:tc>
          <w:tcPr>
            <w:tcW w:w="4166" w:type="dxa"/>
            <w:hideMark/>
          </w:tcPr>
          <w:p w:rsidR="008D7BCF" w:rsidRPr="008D7BCF" w:rsidRDefault="008D7BCF" w:rsidP="008D7BCF">
            <w:pPr>
              <w:spacing w:after="0" w:line="240" w:lineRule="auto"/>
              <w:ind w:firstLine="709"/>
              <w:rPr>
                <w:rFonts w:ascii="Times New Roman" w:eastAsia="Times New Roman" w:hAnsi="Times New Roman"/>
                <w:b/>
                <w:bCs/>
                <w:sz w:val="28"/>
                <w:szCs w:val="28"/>
                <w:lang w:eastAsia="ru-RU"/>
              </w:rPr>
            </w:pPr>
            <w:proofErr w:type="spellStart"/>
            <w:r w:rsidRPr="008D7BCF">
              <w:rPr>
                <w:rFonts w:ascii="Times New Roman" w:eastAsia="Times New Roman" w:hAnsi="Times New Roman"/>
                <w:b/>
                <w:bCs/>
                <w:sz w:val="28"/>
                <w:szCs w:val="28"/>
                <w:lang w:eastAsia="ru-RU"/>
              </w:rPr>
              <w:t>п</w:t>
            </w:r>
            <w:proofErr w:type="gramStart"/>
            <w:r w:rsidRPr="008D7BCF">
              <w:rPr>
                <w:rFonts w:ascii="Times New Roman" w:eastAsia="Times New Roman" w:hAnsi="Times New Roman"/>
                <w:b/>
                <w:bCs/>
                <w:sz w:val="28"/>
                <w:szCs w:val="28"/>
                <w:lang w:eastAsia="ru-RU"/>
              </w:rPr>
              <w:t>.Г</w:t>
            </w:r>
            <w:proofErr w:type="gramEnd"/>
            <w:r w:rsidRPr="008D7BCF">
              <w:rPr>
                <w:rFonts w:ascii="Times New Roman" w:eastAsia="Times New Roman" w:hAnsi="Times New Roman"/>
                <w:b/>
                <w:bCs/>
                <w:sz w:val="28"/>
                <w:szCs w:val="28"/>
                <w:lang w:eastAsia="ru-RU"/>
              </w:rPr>
              <w:t>орный</w:t>
            </w:r>
            <w:proofErr w:type="spellEnd"/>
          </w:p>
        </w:tc>
        <w:tc>
          <w:tcPr>
            <w:tcW w:w="2278" w:type="dxa"/>
            <w:hideMark/>
          </w:tcPr>
          <w:p w:rsidR="008D7BCF" w:rsidRPr="008D7BCF" w:rsidRDefault="008D7BCF" w:rsidP="006D1F8C">
            <w:pPr>
              <w:spacing w:after="0" w:line="240" w:lineRule="auto"/>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w:t>
            </w:r>
            <w:r w:rsidR="00AA05EB">
              <w:rPr>
                <w:rFonts w:ascii="Times New Roman" w:eastAsia="Times New Roman" w:hAnsi="Times New Roman"/>
                <w:b/>
                <w:bCs/>
                <w:sz w:val="28"/>
                <w:szCs w:val="28"/>
                <w:lang w:eastAsia="ru-RU"/>
              </w:rPr>
              <w:t xml:space="preserve"> </w:t>
            </w:r>
            <w:r w:rsidR="006D1F8C">
              <w:rPr>
                <w:rFonts w:ascii="Times New Roman" w:eastAsia="Times New Roman" w:hAnsi="Times New Roman"/>
                <w:b/>
                <w:bCs/>
                <w:sz w:val="28"/>
                <w:szCs w:val="28"/>
                <w:lang w:eastAsia="ru-RU"/>
              </w:rPr>
              <w:t>35-1</w:t>
            </w:r>
            <w:r w:rsidR="00D82CBA">
              <w:rPr>
                <w:rFonts w:ascii="Times New Roman" w:eastAsia="Times New Roman" w:hAnsi="Times New Roman"/>
                <w:b/>
                <w:bCs/>
                <w:sz w:val="28"/>
                <w:szCs w:val="28"/>
                <w:lang w:eastAsia="ru-RU"/>
              </w:rPr>
              <w:t>92</w:t>
            </w:r>
            <w:r w:rsidRPr="008D7BCF">
              <w:rPr>
                <w:rFonts w:ascii="Times New Roman" w:eastAsia="Times New Roman" w:hAnsi="Times New Roman"/>
                <w:b/>
                <w:bCs/>
                <w:sz w:val="28"/>
                <w:szCs w:val="28"/>
                <w:lang w:eastAsia="ru-RU"/>
              </w:rPr>
              <w:t>Р</w:t>
            </w:r>
          </w:p>
        </w:tc>
      </w:tr>
    </w:tbl>
    <w:p w:rsidR="008D7BCF" w:rsidRPr="008D7BCF" w:rsidRDefault="008D7BCF" w:rsidP="008D7BCF">
      <w:pPr>
        <w:spacing w:after="0" w:line="240" w:lineRule="auto"/>
        <w:ind w:right="3968" w:firstLine="709"/>
        <w:jc w:val="center"/>
        <w:rPr>
          <w:rFonts w:ascii="Times New Roman" w:eastAsia="Times New Roman" w:hAnsi="Times New Roman"/>
          <w:b/>
          <w:bCs/>
          <w:sz w:val="28"/>
          <w:szCs w:val="28"/>
          <w:lang w:eastAsia="ru-RU"/>
        </w:rPr>
      </w:pPr>
    </w:p>
    <w:p w:rsidR="008D7BCF" w:rsidRPr="008D7BCF" w:rsidRDefault="008D7BCF" w:rsidP="008D7BCF">
      <w:pPr>
        <w:keepNext/>
        <w:tabs>
          <w:tab w:val="right" w:pos="4253"/>
        </w:tabs>
        <w:spacing w:after="0" w:line="240" w:lineRule="auto"/>
        <w:ind w:firstLine="709"/>
        <w:jc w:val="both"/>
        <w:outlineLvl w:val="0"/>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О внесении  изменений в решение от 11.11.2015 № 4-18Р  «Об утверждении Порядка увольнения (освобождения от должности) в связи с утратой доверия лиц, замещающих муниципальные должности </w:t>
      </w:r>
      <w:r w:rsidR="00827EF2">
        <w:rPr>
          <w:rFonts w:ascii="Times New Roman" w:eastAsia="Times New Roman" w:hAnsi="Times New Roman"/>
          <w:b/>
          <w:bCs/>
          <w:sz w:val="28"/>
          <w:szCs w:val="28"/>
          <w:lang w:eastAsia="ru-RU"/>
        </w:rPr>
        <w:t>на постоянной основе</w:t>
      </w:r>
      <w:r w:rsidRPr="008D7BCF">
        <w:rPr>
          <w:rFonts w:ascii="Times New Roman" w:eastAsia="Times New Roman" w:hAnsi="Times New Roman"/>
          <w:b/>
          <w:bCs/>
          <w:sz w:val="28"/>
          <w:szCs w:val="28"/>
          <w:lang w:eastAsia="ru-RU"/>
        </w:rPr>
        <w:t xml:space="preserve">  в органах местного самоуправления Горного сельсовета»</w:t>
      </w:r>
    </w:p>
    <w:p w:rsidR="008D7BCF" w:rsidRPr="008D7BCF" w:rsidRDefault="008D7BCF" w:rsidP="008D7BCF">
      <w:pPr>
        <w:spacing w:after="0" w:line="240" w:lineRule="auto"/>
        <w:ind w:firstLine="709"/>
        <w:rPr>
          <w:rFonts w:ascii="Times New Roman" w:eastAsia="Times New Roman" w:hAnsi="Times New Roman"/>
          <w:sz w:val="28"/>
          <w:szCs w:val="28"/>
          <w:lang w:eastAsia="ru-RU"/>
        </w:rPr>
      </w:pPr>
    </w:p>
    <w:p w:rsidR="008D7BCF" w:rsidRPr="008D7BCF" w:rsidRDefault="008D7BCF" w:rsidP="008D7BCF">
      <w:pPr>
        <w:keepNext/>
        <w:tabs>
          <w:tab w:val="right" w:pos="4253"/>
        </w:tabs>
        <w:spacing w:after="0" w:line="240" w:lineRule="auto"/>
        <w:ind w:firstLine="709"/>
        <w:jc w:val="both"/>
        <w:outlineLvl w:val="0"/>
        <w:rPr>
          <w:rFonts w:ascii="Times New Roman" w:eastAsia="Times New Roman" w:hAnsi="Times New Roman"/>
          <w:b/>
          <w:bCs/>
          <w:sz w:val="28"/>
          <w:szCs w:val="28"/>
          <w:lang w:eastAsia="ru-RU"/>
        </w:rPr>
      </w:pPr>
      <w:r w:rsidRPr="008D7BCF">
        <w:rPr>
          <w:rFonts w:ascii="Times New Roman" w:eastAsia="Times New Roman" w:hAnsi="Times New Roman"/>
          <w:sz w:val="28"/>
          <w:szCs w:val="28"/>
          <w:lang w:eastAsia="ru-RU"/>
        </w:rPr>
        <w:t>В соответс</w:t>
      </w:r>
      <w:r w:rsidR="00AA05EB">
        <w:rPr>
          <w:rFonts w:ascii="Times New Roman" w:eastAsia="Times New Roman" w:hAnsi="Times New Roman"/>
          <w:sz w:val="28"/>
          <w:szCs w:val="28"/>
          <w:lang w:eastAsia="ru-RU"/>
        </w:rPr>
        <w:t>твии с Федеральным законом от 25.12.2008 №273-ФЗ «О противодействии коррупции»</w:t>
      </w:r>
      <w:proofErr w:type="gramStart"/>
      <w:r w:rsidR="00AA05EB">
        <w:rPr>
          <w:rFonts w:ascii="Times New Roman" w:eastAsia="Times New Roman" w:hAnsi="Times New Roman"/>
          <w:sz w:val="28"/>
          <w:szCs w:val="28"/>
          <w:lang w:eastAsia="ru-RU"/>
        </w:rPr>
        <w:t>,о</w:t>
      </w:r>
      <w:proofErr w:type="gramEnd"/>
      <w:r w:rsidR="00AA05EB">
        <w:rPr>
          <w:rFonts w:ascii="Times New Roman" w:eastAsia="Times New Roman" w:hAnsi="Times New Roman"/>
          <w:sz w:val="28"/>
          <w:szCs w:val="28"/>
          <w:lang w:eastAsia="ru-RU"/>
        </w:rPr>
        <w:t>т13</w:t>
      </w:r>
      <w:r w:rsidRPr="008D7BCF">
        <w:rPr>
          <w:rFonts w:ascii="Times New Roman" w:eastAsia="Times New Roman" w:hAnsi="Times New Roman"/>
          <w:sz w:val="28"/>
          <w:szCs w:val="28"/>
          <w:lang w:eastAsia="ru-RU"/>
        </w:rPr>
        <w:t>.0</w:t>
      </w:r>
      <w:r w:rsidR="00AA05EB">
        <w:rPr>
          <w:rFonts w:ascii="Times New Roman" w:eastAsia="Times New Roman" w:hAnsi="Times New Roman"/>
          <w:sz w:val="28"/>
          <w:szCs w:val="28"/>
          <w:lang w:eastAsia="ru-RU"/>
        </w:rPr>
        <w:t>6</w:t>
      </w:r>
      <w:r w:rsidRPr="008D7BCF">
        <w:rPr>
          <w:rFonts w:ascii="Times New Roman" w:eastAsia="Times New Roman" w:hAnsi="Times New Roman"/>
          <w:sz w:val="28"/>
          <w:szCs w:val="28"/>
          <w:lang w:eastAsia="ru-RU"/>
        </w:rPr>
        <w:t xml:space="preserve">.2023 № </w:t>
      </w:r>
      <w:r w:rsidR="00AA05EB">
        <w:rPr>
          <w:rFonts w:ascii="Times New Roman" w:eastAsia="Times New Roman" w:hAnsi="Times New Roman"/>
          <w:sz w:val="28"/>
          <w:szCs w:val="28"/>
          <w:lang w:eastAsia="ru-RU"/>
        </w:rPr>
        <w:t>258</w:t>
      </w:r>
      <w:r w:rsidRPr="008D7BCF">
        <w:rPr>
          <w:rFonts w:ascii="Times New Roman" w:eastAsia="Times New Roman" w:hAnsi="Times New Roman"/>
          <w:sz w:val="28"/>
          <w:szCs w:val="28"/>
          <w:lang w:eastAsia="ru-RU"/>
        </w:rPr>
        <w:t xml:space="preserve">-ФЗ «О внесении изменений в отдельные законодательные акты Российской Федерации», руководствуясь   статьями 20,24 Устава Горного сельсовета Ачинского района Красноярского края, Горный сельский  Совет депутатов  </w:t>
      </w:r>
      <w:r w:rsidRPr="008D7BCF">
        <w:rPr>
          <w:rFonts w:ascii="Times New Roman" w:eastAsia="Times New Roman" w:hAnsi="Times New Roman"/>
          <w:b/>
          <w:bCs/>
          <w:sz w:val="28"/>
          <w:szCs w:val="28"/>
          <w:lang w:eastAsia="ru-RU"/>
        </w:rPr>
        <w:t>РЕШИЛ:</w:t>
      </w:r>
    </w:p>
    <w:p w:rsidR="008D7BCF" w:rsidRDefault="0064598E"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1. </w:t>
      </w:r>
      <w:r w:rsidR="008D7BCF" w:rsidRPr="0064598E">
        <w:rPr>
          <w:rFonts w:ascii="Times New Roman" w:eastAsia="Times New Roman" w:hAnsi="Times New Roman"/>
          <w:sz w:val="28"/>
          <w:szCs w:val="28"/>
          <w:lang w:eastAsia="ru-RU"/>
        </w:rPr>
        <w:t xml:space="preserve">Внести </w:t>
      </w:r>
      <w:r w:rsidR="008D7BCF" w:rsidRPr="0064598E">
        <w:rPr>
          <w:rFonts w:ascii="Times New Roman" w:eastAsia="Times New Roman" w:hAnsi="Times New Roman"/>
          <w:bCs/>
          <w:sz w:val="28"/>
          <w:szCs w:val="28"/>
          <w:lang w:eastAsia="ru-RU"/>
        </w:rPr>
        <w:t xml:space="preserve">в Порядок  увольнения (освобождения от должности) в связи с утратой доверия лиц, замещающих муниципальные должности </w:t>
      </w:r>
      <w:r w:rsidR="0069147F">
        <w:rPr>
          <w:rFonts w:ascii="Times New Roman" w:eastAsia="Times New Roman" w:hAnsi="Times New Roman"/>
          <w:bCs/>
          <w:sz w:val="28"/>
          <w:szCs w:val="28"/>
          <w:lang w:eastAsia="ru-RU"/>
        </w:rPr>
        <w:t xml:space="preserve">на постоянной основе </w:t>
      </w:r>
      <w:r w:rsidR="008D7BCF" w:rsidRPr="0064598E">
        <w:rPr>
          <w:rFonts w:ascii="Times New Roman" w:eastAsia="Times New Roman" w:hAnsi="Times New Roman"/>
          <w:bCs/>
          <w:sz w:val="28"/>
          <w:szCs w:val="28"/>
          <w:lang w:eastAsia="ru-RU"/>
        </w:rPr>
        <w:t xml:space="preserve">  в органах местного самоуправления Горного  сельсовета</w:t>
      </w:r>
      <w:r w:rsidR="00AA05EB" w:rsidRPr="0064598E">
        <w:rPr>
          <w:rFonts w:ascii="Times New Roman" w:eastAsia="Times New Roman" w:hAnsi="Times New Roman"/>
          <w:bCs/>
          <w:sz w:val="28"/>
          <w:szCs w:val="28"/>
          <w:lang w:eastAsia="ru-RU"/>
        </w:rPr>
        <w:t>, утвержденного решением Горного сельского Совета депутатов от 11.11.2015 № 4-18Р</w:t>
      </w:r>
      <w:r w:rsidR="008D7BCF" w:rsidRPr="0064598E">
        <w:rPr>
          <w:rFonts w:ascii="Times New Roman" w:eastAsia="Times New Roman" w:hAnsi="Times New Roman"/>
          <w:bCs/>
          <w:sz w:val="28"/>
          <w:szCs w:val="28"/>
          <w:lang w:eastAsia="ru-RU"/>
        </w:rPr>
        <w:t xml:space="preserve"> следующие изменения:</w:t>
      </w:r>
    </w:p>
    <w:p w:rsidR="0064598E" w:rsidRDefault="0064598E"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sidRPr="00183633">
        <w:rPr>
          <w:rFonts w:ascii="Times New Roman" w:eastAsia="Times New Roman" w:hAnsi="Times New Roman"/>
          <w:b/>
          <w:bCs/>
          <w:sz w:val="28"/>
          <w:szCs w:val="28"/>
          <w:lang w:eastAsia="ru-RU"/>
        </w:rPr>
        <w:t xml:space="preserve">      1.1.</w:t>
      </w:r>
      <w:r w:rsidRPr="0064598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w:t>
      </w:r>
      <w:r w:rsidRPr="0064598E">
        <w:rPr>
          <w:rFonts w:ascii="Times New Roman" w:eastAsia="Times New Roman" w:hAnsi="Times New Roman"/>
          <w:bCs/>
          <w:sz w:val="28"/>
          <w:szCs w:val="28"/>
          <w:lang w:eastAsia="ru-RU"/>
        </w:rPr>
        <w:t xml:space="preserve"> наименовании Решения от 11.11.2015 № 4-18Р  и по тексту Порядка слова «</w:t>
      </w:r>
      <w:r w:rsidR="00827EF2">
        <w:rPr>
          <w:rFonts w:ascii="Times New Roman" w:eastAsia="Times New Roman" w:hAnsi="Times New Roman"/>
          <w:bCs/>
          <w:sz w:val="28"/>
          <w:szCs w:val="28"/>
          <w:lang w:eastAsia="ru-RU"/>
        </w:rPr>
        <w:t xml:space="preserve"> на постоянной основе</w:t>
      </w:r>
      <w:r w:rsidRPr="0064598E">
        <w:rPr>
          <w:rFonts w:ascii="Times New Roman" w:eastAsia="Times New Roman" w:hAnsi="Times New Roman"/>
          <w:bCs/>
          <w:sz w:val="28"/>
          <w:szCs w:val="28"/>
          <w:lang w:eastAsia="ru-RU"/>
        </w:rPr>
        <w:t>»</w:t>
      </w:r>
      <w:r w:rsidR="0069147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исключить;</w:t>
      </w:r>
    </w:p>
    <w:p w:rsidR="0064598E" w:rsidRDefault="0064598E"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183633">
        <w:rPr>
          <w:rFonts w:ascii="Times New Roman" w:eastAsia="Times New Roman" w:hAnsi="Times New Roman"/>
          <w:b/>
          <w:bCs/>
          <w:sz w:val="28"/>
          <w:szCs w:val="28"/>
          <w:lang w:eastAsia="ru-RU"/>
        </w:rPr>
        <w:t>1.2</w:t>
      </w:r>
      <w:r>
        <w:rPr>
          <w:rFonts w:ascii="Times New Roman" w:eastAsia="Times New Roman" w:hAnsi="Times New Roman"/>
          <w:bCs/>
          <w:sz w:val="28"/>
          <w:szCs w:val="28"/>
          <w:lang w:eastAsia="ru-RU"/>
        </w:rPr>
        <w:t>.  в пункте 2  слово «замещающим» заменить словом «замещающими»;</w:t>
      </w:r>
    </w:p>
    <w:p w:rsidR="0064598E" w:rsidRDefault="0064598E"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183633">
        <w:rPr>
          <w:rFonts w:ascii="Times New Roman" w:eastAsia="Times New Roman" w:hAnsi="Times New Roman"/>
          <w:b/>
          <w:bCs/>
          <w:sz w:val="28"/>
          <w:szCs w:val="28"/>
          <w:lang w:eastAsia="ru-RU"/>
        </w:rPr>
        <w:t>1.3.</w:t>
      </w:r>
      <w:r>
        <w:rPr>
          <w:rFonts w:ascii="Times New Roman" w:eastAsia="Times New Roman" w:hAnsi="Times New Roman"/>
          <w:bCs/>
          <w:sz w:val="28"/>
          <w:szCs w:val="28"/>
          <w:lang w:eastAsia="ru-RU"/>
        </w:rPr>
        <w:t xml:space="preserve"> </w:t>
      </w:r>
      <w:r w:rsidR="001C757B">
        <w:rPr>
          <w:rFonts w:ascii="Times New Roman" w:eastAsia="Times New Roman" w:hAnsi="Times New Roman"/>
          <w:bCs/>
          <w:sz w:val="28"/>
          <w:szCs w:val="28"/>
          <w:lang w:eastAsia="ru-RU"/>
        </w:rPr>
        <w:t xml:space="preserve"> пункт 4.1 изложить в следующей редакции:</w:t>
      </w:r>
    </w:p>
    <w:p w:rsidR="001C757B" w:rsidRDefault="001C757B"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«4.1.</w:t>
      </w:r>
      <w:r w:rsidRPr="001C757B">
        <w:t xml:space="preserve"> </w:t>
      </w:r>
      <w:proofErr w:type="gramStart"/>
      <w:r w:rsidRPr="001C757B">
        <w:rPr>
          <w:rFonts w:ascii="Times New Roman" w:eastAsia="Times New Roman" w:hAnsi="Times New Roman"/>
          <w:bCs/>
          <w:sz w:val="28"/>
          <w:szCs w:val="28"/>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подлежат включению в реестр лиц, уволенных в связи с утратой доверия за совершение коррупционного правонарушения (далее - реестр), размещенный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(далее - единая</w:t>
      </w:r>
      <w:proofErr w:type="gramEnd"/>
      <w:r w:rsidRPr="001C757B">
        <w:rPr>
          <w:rFonts w:ascii="Times New Roman" w:eastAsia="Times New Roman" w:hAnsi="Times New Roman"/>
          <w:bCs/>
          <w:sz w:val="28"/>
          <w:szCs w:val="28"/>
          <w:lang w:eastAsia="ru-RU"/>
        </w:rPr>
        <w:t xml:space="preserve"> система), за исключением сведений, составляющих государственную тайну, сроком на пять лет с момента принятия акта, явившегося основанием для включения в реестр</w:t>
      </w:r>
      <w:proofErr w:type="gramStart"/>
      <w:r w:rsidRPr="001C757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proofErr w:type="gramEnd"/>
    </w:p>
    <w:p w:rsidR="001C757B" w:rsidRDefault="001C757B"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183633">
        <w:rPr>
          <w:rFonts w:ascii="Times New Roman" w:eastAsia="Times New Roman" w:hAnsi="Times New Roman"/>
          <w:b/>
          <w:bCs/>
          <w:sz w:val="28"/>
          <w:szCs w:val="28"/>
          <w:lang w:eastAsia="ru-RU"/>
        </w:rPr>
        <w:t>1.4.</w:t>
      </w:r>
      <w:r>
        <w:rPr>
          <w:rFonts w:ascii="Times New Roman" w:eastAsia="Times New Roman" w:hAnsi="Times New Roman"/>
          <w:bCs/>
          <w:sz w:val="28"/>
          <w:szCs w:val="28"/>
          <w:lang w:eastAsia="ru-RU"/>
        </w:rPr>
        <w:t xml:space="preserve"> дополнить  пунктами 4.2- </w:t>
      </w:r>
      <w:r w:rsidR="00183633">
        <w:rPr>
          <w:rFonts w:ascii="Times New Roman" w:eastAsia="Times New Roman" w:hAnsi="Times New Roman"/>
          <w:bCs/>
          <w:sz w:val="28"/>
          <w:szCs w:val="28"/>
          <w:lang w:eastAsia="ru-RU"/>
        </w:rPr>
        <w:t>4.13</w:t>
      </w:r>
      <w:r>
        <w:rPr>
          <w:rFonts w:ascii="Times New Roman" w:eastAsia="Times New Roman" w:hAnsi="Times New Roman"/>
          <w:bCs/>
          <w:sz w:val="28"/>
          <w:szCs w:val="28"/>
          <w:lang w:eastAsia="ru-RU"/>
        </w:rPr>
        <w:t xml:space="preserve"> следующего содержания:</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lastRenderedPageBreak/>
        <w:t>«4.2</w:t>
      </w:r>
      <w:r w:rsidR="001C757B" w:rsidRPr="001C757B">
        <w:rPr>
          <w:rFonts w:ascii="Times New Roman" w:hAnsi="Times New Roman"/>
          <w:sz w:val="28"/>
          <w:szCs w:val="28"/>
        </w:rPr>
        <w:t>. Реестр ведется высшим исполнительным органом власти Красноярского края  - заместителем руководителя администрации Губернатора Красноярского края - начальником управления кадров и государственной службы Губернатора Красноярского края (далее - уполномоченный орган</w:t>
      </w:r>
      <w:proofErr w:type="gramStart"/>
      <w:r w:rsidR="001C757B" w:rsidRPr="001C757B">
        <w:rPr>
          <w:rFonts w:ascii="Times New Roman" w:hAnsi="Times New Roman"/>
          <w:sz w:val="28"/>
          <w:szCs w:val="28"/>
        </w:rPr>
        <w:t xml:space="preserve"> )</w:t>
      </w:r>
      <w:proofErr w:type="gramEnd"/>
      <w:r w:rsidR="001C757B" w:rsidRPr="001C757B">
        <w:rPr>
          <w:rFonts w:ascii="Times New Roman" w:hAnsi="Times New Roman"/>
          <w:sz w:val="28"/>
          <w:szCs w:val="28"/>
        </w:rPr>
        <w:t xml:space="preserve"> и размещается в открытом доступе на официальном сайте единой системы по адресу http://gossluzhba.gov.ru/reestr.</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4.3</w:t>
      </w:r>
      <w:r w:rsidR="001C757B" w:rsidRPr="001C757B">
        <w:rPr>
          <w:rFonts w:ascii="Times New Roman" w:hAnsi="Times New Roman"/>
          <w:sz w:val="28"/>
          <w:szCs w:val="28"/>
        </w:rPr>
        <w:t xml:space="preserve">. Председатель </w:t>
      </w:r>
      <w:r w:rsidRPr="00183633">
        <w:rPr>
          <w:rFonts w:ascii="Times New Roman" w:hAnsi="Times New Roman"/>
          <w:sz w:val="28"/>
          <w:szCs w:val="28"/>
        </w:rPr>
        <w:t xml:space="preserve">Горного </w:t>
      </w:r>
      <w:r w:rsidR="001C757B" w:rsidRPr="001C757B">
        <w:rPr>
          <w:rFonts w:ascii="Times New Roman" w:hAnsi="Times New Roman"/>
          <w:sz w:val="28"/>
          <w:szCs w:val="28"/>
        </w:rPr>
        <w:t>сельского Совета депутатов определяет должностное лицо, ответственное за направление сведений (далее - должностное лицо) в уполномоченный орган, в соответствии с настоящим Порядком для их включения в реестр, а также для исключения из реестра сведений по основаниям, указанным в пункте 21 настоящего Порядка.</w:t>
      </w:r>
    </w:p>
    <w:p w:rsidR="001C757B" w:rsidRPr="001C757B" w:rsidRDefault="00183633" w:rsidP="001C757B">
      <w:pPr>
        <w:shd w:val="clear" w:color="auto" w:fill="FFFFFF"/>
        <w:spacing w:after="0" w:line="240" w:lineRule="auto"/>
        <w:ind w:firstLine="709"/>
        <w:jc w:val="both"/>
        <w:rPr>
          <w:rFonts w:ascii="Times New Roman" w:hAnsi="Times New Roman"/>
          <w:sz w:val="28"/>
          <w:szCs w:val="28"/>
        </w:rPr>
      </w:pPr>
      <w:r w:rsidRPr="00183633">
        <w:rPr>
          <w:rFonts w:ascii="Times New Roman" w:hAnsi="Times New Roman"/>
          <w:sz w:val="28"/>
          <w:szCs w:val="28"/>
        </w:rPr>
        <w:t>4.4</w:t>
      </w:r>
      <w:r w:rsidR="001C757B" w:rsidRPr="001C757B">
        <w:rPr>
          <w:rFonts w:ascii="Times New Roman" w:hAnsi="Times New Roman"/>
          <w:sz w:val="28"/>
          <w:szCs w:val="28"/>
        </w:rPr>
        <w:t>. Сведения направляются в уполномоченный орган должностным лицом в отношении лиц, замещавших муниципальные должности.</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4.5</w:t>
      </w:r>
      <w:r w:rsidR="001C757B" w:rsidRPr="001C757B">
        <w:rPr>
          <w:rFonts w:ascii="Times New Roman" w:hAnsi="Times New Roman"/>
          <w:sz w:val="28"/>
          <w:szCs w:val="28"/>
        </w:rPr>
        <w:t>. Должностное лицо несет установленную законодательством Российской Федерации дисциплинарную ответственность за достоверность, полноту и своевременность направления сведений в уполномоченный орган.</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4.6</w:t>
      </w:r>
      <w:r w:rsidR="001C757B" w:rsidRPr="001C757B">
        <w:rPr>
          <w:rFonts w:ascii="Times New Roman" w:hAnsi="Times New Roman"/>
          <w:sz w:val="28"/>
          <w:szCs w:val="28"/>
        </w:rPr>
        <w:t>. Должностное лицо, направляет информацию в уполномоченный орган в течени</w:t>
      </w:r>
      <w:proofErr w:type="gramStart"/>
      <w:r w:rsidR="001C757B" w:rsidRPr="001C757B">
        <w:rPr>
          <w:rFonts w:ascii="Times New Roman" w:hAnsi="Times New Roman"/>
          <w:sz w:val="28"/>
          <w:szCs w:val="28"/>
        </w:rPr>
        <w:t>и</w:t>
      </w:r>
      <w:proofErr w:type="gramEnd"/>
      <w:r w:rsidR="001C757B" w:rsidRPr="001C757B">
        <w:rPr>
          <w:rFonts w:ascii="Times New Roman" w:hAnsi="Times New Roman"/>
          <w:sz w:val="28"/>
          <w:szCs w:val="28"/>
        </w:rPr>
        <w:t xml:space="preserve"> 10 рабочих дней со дня принятия соответствующего акта об  увольнения (освобождения от должности) в связи с утратой доверия за совершение коррупционного правонарушения.</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4.7</w:t>
      </w:r>
      <w:r w:rsidR="001C757B" w:rsidRPr="001C757B">
        <w:rPr>
          <w:rFonts w:ascii="Times New Roman" w:hAnsi="Times New Roman"/>
          <w:sz w:val="28"/>
          <w:szCs w:val="28"/>
        </w:rPr>
        <w:t>. Для включения сведений в реестр в уполномоченный орган направляется следующая информация о лице, которое было уволено (освобождено от должности):</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1) фамилия, имя и отчество;</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2) дата рождения;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3) идентификационный номер налогоплательщика (ИНН), присваиваемый налоговым органом Российской Федерации, или аналог идентификационного номера налогоплательщика в соответствии с законодательством соответствующего иностранного государства (для иностранных лиц) – при наличии;</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4) страховой номер индивидуального лицевого счета (СНИЛС) – при наличии;</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5) номер и серия паспорта или реквизиты заменяющего его документа;</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6) наименование органа (организации), в котором замещало должность лицо;</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7) наименование должности, замещаемой на момент увольнения (освобождения от должности) в связи с утратой доверия за совершение коррупционного правонарушения;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8) дата и номер (реквизиты) соответствующего акта или решения суда об увольнении (освобождении от должности) в связи с утратой доверия за совершение коррупционного правонарушения;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9) сведения о совершенном коррупционном правонарушении, послужившем основанием для увольнения (освобождения от должности) в связи с утратой доверия за совершение коррупционного правонарушения, со ссылкой на положение нормативного правового акта, требования которого были нарушены.</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4.8</w:t>
      </w:r>
      <w:r w:rsidR="001C757B" w:rsidRPr="001C757B">
        <w:rPr>
          <w:rFonts w:ascii="Times New Roman" w:hAnsi="Times New Roman"/>
          <w:sz w:val="28"/>
          <w:szCs w:val="28"/>
        </w:rPr>
        <w:t>. Одновременно в уполномоченный орган направляется заверенная копия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4.9</w:t>
      </w:r>
      <w:r w:rsidR="001C757B" w:rsidRPr="001C757B">
        <w:rPr>
          <w:rFonts w:ascii="Times New Roman" w:hAnsi="Times New Roman"/>
          <w:sz w:val="28"/>
          <w:szCs w:val="28"/>
        </w:rPr>
        <w:t>. Сведения исключаются из реестра по следующим основаниям:</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1) отмена акта об увольнения (освобождения от должности) в связи с утратой доверия за совершение коррупционного правонарушения;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2) вступление в установленном порядке в законную силу решения суда об отмене акта или решения суда об увольнении (освобождения от должности) в связи с утратой доверия за совершение коррупционного правонарушения;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3) истечение 5 лет со дня принятия акта или решения суда об увольнении (освобождения от должности) в связи с утратой доверия за совершение коррупционного правонарушения;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4) смерть лица, которое было уволено (освобождено от должности) в связи с утратой доверия за совершение коррупционного правонарушения.</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4.10</w:t>
      </w:r>
      <w:r w:rsidR="001C757B" w:rsidRPr="001C757B">
        <w:rPr>
          <w:rFonts w:ascii="Times New Roman" w:hAnsi="Times New Roman"/>
          <w:sz w:val="28"/>
          <w:szCs w:val="28"/>
        </w:rPr>
        <w:t xml:space="preserve">. Должностное лицо обязано направить уведомление об исключении из реестра сведений </w:t>
      </w:r>
      <w:r w:rsidRPr="00183633">
        <w:rPr>
          <w:rFonts w:ascii="Times New Roman" w:hAnsi="Times New Roman"/>
          <w:sz w:val="28"/>
          <w:szCs w:val="28"/>
        </w:rPr>
        <w:t>в уполномоченный орган в течение</w:t>
      </w:r>
      <w:r w:rsidR="001C757B" w:rsidRPr="001C757B">
        <w:rPr>
          <w:rFonts w:ascii="Times New Roman" w:hAnsi="Times New Roman"/>
          <w:sz w:val="28"/>
          <w:szCs w:val="28"/>
        </w:rPr>
        <w:t xml:space="preserve"> 5 рабочих дней со дня наступления оснований, предусмотренных подпунктами 1 и 2 пункта 21 настоящего Порядка, или со дня получения письменного заявления  в соответствии с пунктами 23 и 24 настоящего Порядка.</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4.11</w:t>
      </w:r>
      <w:r w:rsidR="001C757B" w:rsidRPr="001C757B">
        <w:rPr>
          <w:rFonts w:ascii="Times New Roman" w:hAnsi="Times New Roman"/>
          <w:sz w:val="28"/>
          <w:szCs w:val="28"/>
        </w:rPr>
        <w:t xml:space="preserve">. </w:t>
      </w:r>
      <w:proofErr w:type="gramStart"/>
      <w:r w:rsidR="001C757B" w:rsidRPr="001C757B">
        <w:rPr>
          <w:rFonts w:ascii="Times New Roman" w:hAnsi="Times New Roman"/>
          <w:sz w:val="28"/>
          <w:szCs w:val="28"/>
        </w:rPr>
        <w:t>Для исключения из реестра сведений по основанию, предусмотренному подпунктом 2 пункта 21 настоящего Порядка, лицо, в отношении которого судом было принято решение об отмене акта, явившегося основанием для включения сведений в реестр,</w:t>
      </w:r>
      <w:r w:rsidRPr="00183633">
        <w:rPr>
          <w:rFonts w:ascii="Times New Roman" w:hAnsi="Times New Roman"/>
          <w:sz w:val="28"/>
          <w:szCs w:val="28"/>
        </w:rPr>
        <w:t xml:space="preserve"> вправе направить в Горный </w:t>
      </w:r>
      <w:r w:rsidR="001C757B" w:rsidRPr="001C757B">
        <w:rPr>
          <w:rFonts w:ascii="Times New Roman" w:hAnsi="Times New Roman"/>
          <w:sz w:val="28"/>
          <w:szCs w:val="28"/>
        </w:rPr>
        <w:t xml:space="preserve"> 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 решения суда.</w:t>
      </w:r>
      <w:proofErr w:type="gramEnd"/>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4.12</w:t>
      </w:r>
      <w:r w:rsidR="001C757B" w:rsidRPr="001C757B">
        <w:rPr>
          <w:rFonts w:ascii="Times New Roman" w:hAnsi="Times New Roman"/>
          <w:sz w:val="28"/>
          <w:szCs w:val="28"/>
        </w:rPr>
        <w:t xml:space="preserve">. </w:t>
      </w:r>
      <w:proofErr w:type="gramStart"/>
      <w:r w:rsidR="001C757B" w:rsidRPr="001C757B">
        <w:rPr>
          <w:rFonts w:ascii="Times New Roman" w:hAnsi="Times New Roman"/>
          <w:sz w:val="28"/>
          <w:szCs w:val="28"/>
        </w:rPr>
        <w:t xml:space="preserve">Для исключения из реестра сведений по основанию, предусмотренному подпунктом 4 пункта 21 настоящего Порядка, родственники или свойственники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вправе направить в </w:t>
      </w:r>
      <w:r w:rsidRPr="00183633">
        <w:rPr>
          <w:rFonts w:ascii="Times New Roman" w:hAnsi="Times New Roman"/>
          <w:sz w:val="28"/>
          <w:szCs w:val="28"/>
        </w:rPr>
        <w:t xml:space="preserve">Горный </w:t>
      </w:r>
      <w:r w:rsidR="001C757B" w:rsidRPr="001C757B">
        <w:rPr>
          <w:rFonts w:ascii="Times New Roman" w:hAnsi="Times New Roman"/>
          <w:sz w:val="28"/>
          <w:szCs w:val="28"/>
        </w:rPr>
        <w:t>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w:t>
      </w:r>
      <w:proofErr w:type="gramEnd"/>
      <w:r w:rsidR="001C757B" w:rsidRPr="001C757B">
        <w:rPr>
          <w:rFonts w:ascii="Times New Roman" w:hAnsi="Times New Roman"/>
          <w:sz w:val="28"/>
          <w:szCs w:val="28"/>
        </w:rPr>
        <w:t xml:space="preserve"> свидетельства о смерти.</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4.13</w:t>
      </w:r>
      <w:r w:rsidR="001C757B" w:rsidRPr="001C757B">
        <w:rPr>
          <w:rFonts w:ascii="Times New Roman" w:hAnsi="Times New Roman"/>
          <w:sz w:val="28"/>
          <w:szCs w:val="28"/>
        </w:rPr>
        <w:t xml:space="preserve">. В случае упразднения (ликвидации </w:t>
      </w:r>
      <w:r w:rsidRPr="00183633">
        <w:rPr>
          <w:rFonts w:ascii="Times New Roman" w:hAnsi="Times New Roman"/>
          <w:sz w:val="28"/>
          <w:szCs w:val="28"/>
        </w:rPr>
        <w:t xml:space="preserve">Горного </w:t>
      </w:r>
      <w:r w:rsidR="001C757B" w:rsidRPr="001C757B">
        <w:rPr>
          <w:rFonts w:ascii="Times New Roman" w:hAnsi="Times New Roman"/>
          <w:sz w:val="28"/>
          <w:szCs w:val="28"/>
        </w:rPr>
        <w:t>сельского Совета депутатов), письменные заявления, указанные в пунктах 23 и 24 настоящего Порядка, направляются непосредственно в уполномоченный орган посредством почтовой связи (передаются на личном приеме граждан)</w:t>
      </w:r>
      <w:proofErr w:type="gramStart"/>
      <w:r w:rsidR="001C757B" w:rsidRPr="001C757B">
        <w:rPr>
          <w:rFonts w:ascii="Times New Roman" w:hAnsi="Times New Roman"/>
          <w:sz w:val="28"/>
          <w:szCs w:val="28"/>
        </w:rPr>
        <w:t>.</w:t>
      </w:r>
      <w:r w:rsidRPr="00183633">
        <w:rPr>
          <w:rFonts w:ascii="Times New Roman" w:hAnsi="Times New Roman"/>
          <w:sz w:val="28"/>
          <w:szCs w:val="28"/>
        </w:rPr>
        <w:t>»</w:t>
      </w:r>
      <w:proofErr w:type="gramEnd"/>
      <w:r w:rsidRPr="00183633">
        <w:rPr>
          <w:rFonts w:ascii="Times New Roman" w:hAnsi="Times New Roman"/>
          <w:sz w:val="28"/>
          <w:szCs w:val="28"/>
        </w:rPr>
        <w:t>;</w:t>
      </w:r>
    </w:p>
    <w:p w:rsidR="005908E7" w:rsidRDefault="00183633" w:rsidP="005908E7">
      <w:pPr>
        <w:spacing w:after="0"/>
        <w:rPr>
          <w:rFonts w:ascii="Times New Roman" w:hAnsi="Times New Roman"/>
          <w:b/>
          <w:sz w:val="28"/>
          <w:szCs w:val="28"/>
        </w:rPr>
      </w:pPr>
      <w:r>
        <w:rPr>
          <w:rFonts w:ascii="Times New Roman" w:hAnsi="Times New Roman"/>
          <w:sz w:val="28"/>
          <w:szCs w:val="28"/>
        </w:rPr>
        <w:t xml:space="preserve">     </w:t>
      </w:r>
      <w:r w:rsidRPr="00183633">
        <w:rPr>
          <w:rFonts w:ascii="Times New Roman" w:hAnsi="Times New Roman"/>
          <w:b/>
          <w:sz w:val="28"/>
          <w:szCs w:val="28"/>
        </w:rPr>
        <w:t>1.5.</w:t>
      </w:r>
      <w:r w:rsidR="005908E7">
        <w:rPr>
          <w:rFonts w:ascii="Times New Roman" w:hAnsi="Times New Roman"/>
          <w:b/>
          <w:sz w:val="28"/>
          <w:szCs w:val="28"/>
        </w:rPr>
        <w:t xml:space="preserve"> </w:t>
      </w:r>
      <w:r w:rsidR="005908E7">
        <w:rPr>
          <w:rFonts w:ascii="Times New Roman" w:hAnsi="Times New Roman"/>
          <w:sz w:val="28"/>
          <w:szCs w:val="28"/>
        </w:rPr>
        <w:t>п</w:t>
      </w:r>
      <w:r w:rsidRPr="005908E7">
        <w:rPr>
          <w:rFonts w:ascii="Times New Roman" w:hAnsi="Times New Roman"/>
          <w:sz w:val="28"/>
          <w:szCs w:val="28"/>
        </w:rPr>
        <w:t>ункт 5</w:t>
      </w:r>
      <w:r>
        <w:rPr>
          <w:rFonts w:ascii="Times New Roman" w:hAnsi="Times New Roman"/>
          <w:b/>
          <w:sz w:val="28"/>
          <w:szCs w:val="28"/>
        </w:rPr>
        <w:t xml:space="preserve"> </w:t>
      </w:r>
      <w:r w:rsidR="005908E7">
        <w:rPr>
          <w:rFonts w:ascii="Times New Roman" w:hAnsi="Times New Roman"/>
          <w:b/>
          <w:sz w:val="28"/>
          <w:szCs w:val="28"/>
        </w:rPr>
        <w:t xml:space="preserve"> изложить в следующей редакции:</w:t>
      </w:r>
    </w:p>
    <w:p w:rsidR="005908E7" w:rsidRPr="005908E7" w:rsidRDefault="005908E7" w:rsidP="005908E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5908E7">
        <w:rPr>
          <w:rFonts w:ascii="Times New Roman" w:eastAsia="Times New Roman" w:hAnsi="Times New Roman"/>
          <w:sz w:val="28"/>
          <w:szCs w:val="28"/>
          <w:lang w:eastAsia="ru-RU"/>
        </w:rPr>
        <w:t>Решение об увольнении в связи с утратой доверия принимается на основании:</w:t>
      </w:r>
    </w:p>
    <w:p w:rsidR="005908E7" w:rsidRPr="005908E7" w:rsidRDefault="005908E7" w:rsidP="005908E7">
      <w:pPr>
        <w:tabs>
          <w:tab w:val="left" w:pos="840"/>
          <w:tab w:val="left" w:pos="1080"/>
        </w:tabs>
        <w:spacing w:after="0" w:line="240" w:lineRule="auto"/>
        <w:ind w:firstLine="709"/>
        <w:jc w:val="both"/>
        <w:rPr>
          <w:rFonts w:ascii="Times New Roman" w:eastAsia="Times New Roman" w:hAnsi="Times New Roman"/>
          <w:sz w:val="28"/>
          <w:szCs w:val="28"/>
          <w:lang w:eastAsia="ru-RU"/>
        </w:rPr>
      </w:pPr>
      <w:r w:rsidRPr="005908E7">
        <w:rPr>
          <w:rFonts w:ascii="Times New Roman" w:eastAsia="Times New Roman" w:hAnsi="Times New Roman"/>
          <w:sz w:val="28"/>
          <w:szCs w:val="28"/>
          <w:lang w:eastAsia="ru-RU"/>
        </w:rPr>
        <w:t>1) доклада о результатах проверки, проведенной Комиссией, по основаниям указанным в пункте 3.4. настоящего Порядка, представленного в письменном виде;</w:t>
      </w:r>
    </w:p>
    <w:p w:rsidR="005908E7" w:rsidRDefault="005908E7" w:rsidP="005908E7">
      <w:pPr>
        <w:tabs>
          <w:tab w:val="left" w:pos="840"/>
          <w:tab w:val="left" w:pos="1080"/>
        </w:tabs>
        <w:spacing w:after="0" w:line="240" w:lineRule="auto"/>
        <w:ind w:firstLine="709"/>
        <w:jc w:val="both"/>
        <w:rPr>
          <w:rFonts w:ascii="Times New Roman" w:hAnsi="Times New Roman"/>
          <w:sz w:val="28"/>
          <w:szCs w:val="28"/>
        </w:rPr>
      </w:pPr>
      <w:r w:rsidRPr="005908E7">
        <w:rPr>
          <w:rFonts w:ascii="Times New Roman" w:eastAsia="Times New Roman" w:hAnsi="Times New Roman"/>
          <w:sz w:val="28"/>
          <w:szCs w:val="28"/>
          <w:lang w:eastAsia="ru-RU"/>
        </w:rPr>
        <w:t xml:space="preserve">2) </w:t>
      </w:r>
      <w:r w:rsidRPr="005908E7">
        <w:rPr>
          <w:rFonts w:ascii="Times New Roman" w:hAnsi="Times New Roman"/>
          <w:sz w:val="28"/>
          <w:szCs w:val="28"/>
        </w:rPr>
        <w:t>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Красноярского края</w:t>
      </w:r>
      <w:proofErr w:type="gramStart"/>
      <w:r w:rsidRPr="005908E7">
        <w:rPr>
          <w:rFonts w:ascii="Times New Roman" w:hAnsi="Times New Roman"/>
          <w:sz w:val="28"/>
          <w:szCs w:val="28"/>
        </w:rPr>
        <w:t>.</w:t>
      </w:r>
      <w:r>
        <w:rPr>
          <w:rFonts w:ascii="Times New Roman" w:hAnsi="Times New Roman"/>
          <w:sz w:val="28"/>
          <w:szCs w:val="28"/>
        </w:rPr>
        <w:t>»;</w:t>
      </w:r>
      <w:proofErr w:type="gramEnd"/>
    </w:p>
    <w:p w:rsidR="006E33C1" w:rsidRPr="008C3AF1" w:rsidRDefault="006E33C1" w:rsidP="006E33C1">
      <w:pPr>
        <w:tabs>
          <w:tab w:val="left" w:pos="840"/>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8C3AF1">
        <w:rPr>
          <w:rFonts w:ascii="Times New Roman" w:hAnsi="Times New Roman"/>
          <w:b/>
          <w:sz w:val="28"/>
          <w:szCs w:val="28"/>
        </w:rPr>
        <w:t>1.6.</w:t>
      </w:r>
      <w:r>
        <w:rPr>
          <w:rFonts w:ascii="Times New Roman" w:hAnsi="Times New Roman"/>
          <w:i/>
          <w:sz w:val="28"/>
          <w:szCs w:val="28"/>
        </w:rPr>
        <w:t xml:space="preserve"> </w:t>
      </w:r>
      <w:r w:rsidRPr="008C3AF1">
        <w:rPr>
          <w:rFonts w:ascii="Times New Roman" w:hAnsi="Times New Roman"/>
          <w:sz w:val="28"/>
          <w:szCs w:val="28"/>
        </w:rPr>
        <w:t>пункт 6 изложить в следующей  редакции:</w:t>
      </w:r>
    </w:p>
    <w:p w:rsidR="008C3AF1" w:rsidRPr="008C3AF1" w:rsidRDefault="008C3AF1" w:rsidP="008C3AF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«6. </w:t>
      </w:r>
      <w:proofErr w:type="gramStart"/>
      <w:r w:rsidRPr="008C3AF1">
        <w:rPr>
          <w:rFonts w:ascii="Times New Roman" w:eastAsia="Times New Roman" w:hAnsi="Times New Roman"/>
          <w:bCs/>
          <w:sz w:val="28"/>
          <w:szCs w:val="28"/>
          <w:lang w:eastAsia="ru-RU"/>
        </w:rPr>
        <w:t>Решение об увольнении (освобождении от должности лица, замещающего муниципальную должность, в связи с утратой доверия принимается решением Горного сельского Совета депутатов на основании письменного заключения и материалов, подтверждающих совершение коррупционного правонарушения и представленных по результатам проверки, проведенной комиссией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Горном сельском Совете депутатов (далее по</w:t>
      </w:r>
      <w:proofErr w:type="gramEnd"/>
      <w:r w:rsidRPr="008C3AF1">
        <w:rPr>
          <w:rFonts w:ascii="Times New Roman" w:eastAsia="Times New Roman" w:hAnsi="Times New Roman"/>
          <w:bCs/>
          <w:sz w:val="28"/>
          <w:szCs w:val="28"/>
          <w:lang w:eastAsia="ru-RU"/>
        </w:rPr>
        <w:t xml:space="preserve"> тексту - Комиссия), </w:t>
      </w:r>
      <w:proofErr w:type="gramStart"/>
      <w:r w:rsidRPr="008C3AF1">
        <w:rPr>
          <w:rFonts w:ascii="Times New Roman" w:eastAsia="Times New Roman" w:hAnsi="Times New Roman"/>
          <w:bCs/>
          <w:sz w:val="28"/>
          <w:szCs w:val="28"/>
          <w:lang w:eastAsia="ru-RU"/>
        </w:rPr>
        <w:t>утвержденной</w:t>
      </w:r>
      <w:proofErr w:type="gramEnd"/>
      <w:r w:rsidRPr="008C3AF1">
        <w:rPr>
          <w:rFonts w:ascii="Times New Roman" w:eastAsia="Times New Roman" w:hAnsi="Times New Roman"/>
          <w:bCs/>
          <w:sz w:val="28"/>
          <w:szCs w:val="28"/>
          <w:lang w:eastAsia="ru-RU"/>
        </w:rPr>
        <w:t xml:space="preserve"> решением Горного сельского Совета депутатов, в соответствии с настоящим Порядком.</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Основанием для </w:t>
      </w:r>
      <w:r w:rsidRPr="008C3AF1">
        <w:rPr>
          <w:rFonts w:ascii="Times New Roman" w:eastAsia="Times New Roman" w:hAnsi="Times New Roman"/>
          <w:bCs/>
          <w:sz w:val="28"/>
          <w:szCs w:val="28"/>
          <w:lang w:eastAsia="ru-RU"/>
        </w:rPr>
        <w:t xml:space="preserve">проверки, указанной в пункте 6 </w:t>
      </w:r>
      <w:r w:rsidR="006E33C1" w:rsidRPr="008C3AF1">
        <w:rPr>
          <w:rFonts w:ascii="Times New Roman" w:eastAsia="Times New Roman" w:hAnsi="Times New Roman"/>
          <w:bCs/>
          <w:sz w:val="28"/>
          <w:szCs w:val="28"/>
          <w:lang w:eastAsia="ru-RU"/>
        </w:rPr>
        <w:t xml:space="preserve"> настоящего Порядка, является достаточная информация, представленная в письменном виде:             </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1) правоохранительными органами, иными государственными органами, органами местного самоуправления и их должностными лицами;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2) постоянно действующими региональными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3) общероссийскими и региональными средствами массовой информации.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Информация анонимного характера не может служить основанием для проведения проверки. </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Комиссия при осуществлении проверки вправе:</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1) проводить по своей инициативе беседу с лицом, замещающим муниципальную должность;</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2) получать от лица, замещающего муниципальную должность, пояснения по представленным им сведениям и материалам;</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3) направлять запросы в органы прокуратуры Российской Федерации, федеральные государственные органы, государственные органы Красноярского края, территориальные органы федеральных государственных органов, органы  местного самоуправления, общественные объединения об имеющейся у них информации по основаниям проверки о лице, замещающем муниципальную должность;</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4) запрашивать справки от физических лиц и получать с их согласия информацию.</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В запросе, предусмотренном пунктом 3.5. настоящего Порядка, указываются:</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1) фамилия, имя, отчество (при наличии) руководителя государственного органа, органа местного самоуправления или организации, в которые направляется запрос;</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2) нормативный правовой акт, на основании которого направляется запрос;</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3)  фамилия, имя, отчество (при наличии), дата и место рождения, место регистрации, жительства </w:t>
      </w:r>
      <w:proofErr w:type="gramStart"/>
      <w:r w:rsidRPr="008C3AF1">
        <w:rPr>
          <w:rFonts w:ascii="Times New Roman" w:eastAsia="Times New Roman" w:hAnsi="Times New Roman"/>
          <w:bCs/>
          <w:sz w:val="28"/>
          <w:szCs w:val="28"/>
          <w:lang w:eastAsia="ru-RU"/>
        </w:rPr>
        <w:t>и(</w:t>
      </w:r>
      <w:proofErr w:type="gramEnd"/>
      <w:r w:rsidRPr="008C3AF1">
        <w:rPr>
          <w:rFonts w:ascii="Times New Roman" w:eastAsia="Times New Roman" w:hAnsi="Times New Roman"/>
          <w:bCs/>
          <w:sz w:val="28"/>
          <w:szCs w:val="28"/>
          <w:lang w:eastAsia="ru-RU"/>
        </w:rPr>
        <w:t>или) пребывания, должность и место работы (службы), вид и реквизиты документа, удостоверяющего личность лица, замещающего муниципальную должность,  в отношении которого имеются сведения о несоблюдении им установленных ограничений;</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4) содержание и объем сведений, подлежащих проверке;</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5) срок предоставления запрашиваемых сведений;</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6) фамилия, инициалы и номер телефона лица, подготовившего запрос.</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Проверка осуществляется в срок, не превышающий 30 календарных дней  со дня принятия решения о ее проведении. В случае необходимости получения других сведений, направления дополнительных запросов или неполучения своевременного ответа, срок проверки может быть продлен до 90 календарных дней лицами, принявшими решение о ее проведении.</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Председатель Комиссии обеспечивает:</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1) уведомление в письменной форме лица, замещающего муниципальную должность, о начале в отношении его проверки - в течени</w:t>
      </w:r>
      <w:proofErr w:type="gramStart"/>
      <w:r w:rsidRPr="008C3AF1">
        <w:rPr>
          <w:rFonts w:ascii="Times New Roman" w:eastAsia="Times New Roman" w:hAnsi="Times New Roman"/>
          <w:bCs/>
          <w:sz w:val="28"/>
          <w:szCs w:val="28"/>
          <w:lang w:eastAsia="ru-RU"/>
        </w:rPr>
        <w:t>и</w:t>
      </w:r>
      <w:proofErr w:type="gramEnd"/>
      <w:r w:rsidRPr="008C3AF1">
        <w:rPr>
          <w:rFonts w:ascii="Times New Roman" w:eastAsia="Times New Roman" w:hAnsi="Times New Roman"/>
          <w:bCs/>
          <w:sz w:val="28"/>
          <w:szCs w:val="28"/>
          <w:lang w:eastAsia="ru-RU"/>
        </w:rPr>
        <w:t xml:space="preserve"> двух рабочих дней со дня получения решения о проведении проверки;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proofErr w:type="gramStart"/>
      <w:r w:rsidRPr="008C3AF1">
        <w:rPr>
          <w:rFonts w:ascii="Times New Roman" w:eastAsia="Times New Roman" w:hAnsi="Times New Roman"/>
          <w:bCs/>
          <w:sz w:val="28"/>
          <w:szCs w:val="28"/>
          <w:lang w:eastAsia="ru-RU"/>
        </w:rPr>
        <w:t>2)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предоставляемые им в соответствии с настоящим Порядком,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а при наличии уважительной причины - в срок, согласованный с лицом</w:t>
      </w:r>
      <w:proofErr w:type="gramEnd"/>
      <w:r w:rsidRPr="008C3AF1">
        <w:rPr>
          <w:rFonts w:ascii="Times New Roman" w:eastAsia="Times New Roman" w:hAnsi="Times New Roman"/>
          <w:bCs/>
          <w:sz w:val="28"/>
          <w:szCs w:val="28"/>
          <w:lang w:eastAsia="ru-RU"/>
        </w:rPr>
        <w:t xml:space="preserve">, </w:t>
      </w:r>
      <w:proofErr w:type="gramStart"/>
      <w:r w:rsidRPr="008C3AF1">
        <w:rPr>
          <w:rFonts w:ascii="Times New Roman" w:eastAsia="Times New Roman" w:hAnsi="Times New Roman"/>
          <w:bCs/>
          <w:sz w:val="28"/>
          <w:szCs w:val="28"/>
          <w:lang w:eastAsia="ru-RU"/>
        </w:rPr>
        <w:t>замещающим</w:t>
      </w:r>
      <w:proofErr w:type="gramEnd"/>
      <w:r w:rsidRPr="008C3AF1">
        <w:rPr>
          <w:rFonts w:ascii="Times New Roman" w:eastAsia="Times New Roman" w:hAnsi="Times New Roman"/>
          <w:bCs/>
          <w:sz w:val="28"/>
          <w:szCs w:val="28"/>
          <w:lang w:eastAsia="ru-RU"/>
        </w:rPr>
        <w:t xml:space="preserve"> муниципальную должность. </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Лицо, замещающее муниципальную должность, вправе:</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1) давать пояснения в письменной форме по вопросам, указанным, в подпункте 2 пункта 3.8. настоящего Порядка по результатам проверки. </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Пояснения приобщаются к материалам проверки.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2) представлять документы и давать по ним пояснения в письменной форме;</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3) обращаться к председателю Комиссии с ходатайством по вопросам, указанным в подпункте 2 пункта 3.8. настоящего Порядка.</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По окончании проверки Комиссия в течение 5 рабочих дней подготавливает и направляет председателю Горного сельского Совета депутатов доклад, содержащий факты и обстоятельства, установленные по результатам проверки. </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Доклад содержит:</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1) дату составления;</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2) основания проверки;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3) ФИО и должность лица, замещающего муниципальную должность, в отношении которого проводилась проверка;</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4) результаты проверки;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5) предложение о применении к лицу, замещающему муниципальную должность, мер ответственности.</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По окончании проверки в течени</w:t>
      </w:r>
      <w:proofErr w:type="gramStart"/>
      <w:r w:rsidR="006E33C1" w:rsidRPr="008C3AF1">
        <w:rPr>
          <w:rFonts w:ascii="Times New Roman" w:eastAsia="Times New Roman" w:hAnsi="Times New Roman"/>
          <w:bCs/>
          <w:sz w:val="28"/>
          <w:szCs w:val="28"/>
          <w:lang w:eastAsia="ru-RU"/>
        </w:rPr>
        <w:t>и</w:t>
      </w:r>
      <w:proofErr w:type="gramEnd"/>
      <w:r w:rsidR="006E33C1" w:rsidRPr="008C3AF1">
        <w:rPr>
          <w:rFonts w:ascii="Times New Roman" w:eastAsia="Times New Roman" w:hAnsi="Times New Roman"/>
          <w:bCs/>
          <w:sz w:val="28"/>
          <w:szCs w:val="28"/>
          <w:lang w:eastAsia="ru-RU"/>
        </w:rPr>
        <w:t xml:space="preserve"> трех рабочих дней председатель Комиссии знакомит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правоохранительные органы в соответствии с их компетенцией в течени</w:t>
      </w:r>
      <w:proofErr w:type="gramStart"/>
      <w:r w:rsidR="006E33C1" w:rsidRPr="008C3AF1">
        <w:rPr>
          <w:rFonts w:ascii="Times New Roman" w:eastAsia="Times New Roman" w:hAnsi="Times New Roman"/>
          <w:bCs/>
          <w:sz w:val="28"/>
          <w:szCs w:val="28"/>
          <w:lang w:eastAsia="ru-RU"/>
        </w:rPr>
        <w:t>и</w:t>
      </w:r>
      <w:proofErr w:type="gramEnd"/>
      <w:r w:rsidR="006E33C1" w:rsidRPr="008C3AF1">
        <w:rPr>
          <w:rFonts w:ascii="Times New Roman" w:eastAsia="Times New Roman" w:hAnsi="Times New Roman"/>
          <w:bCs/>
          <w:sz w:val="28"/>
          <w:szCs w:val="28"/>
          <w:lang w:eastAsia="ru-RU"/>
        </w:rPr>
        <w:t xml:space="preserve"> десяти рабочих дней.</w:t>
      </w:r>
    </w:p>
    <w:p w:rsidR="006E33C1" w:rsidRPr="006E33C1" w:rsidRDefault="008C3AF1" w:rsidP="006E33C1">
      <w:pPr>
        <w:tabs>
          <w:tab w:val="left" w:pos="840"/>
          <w:tab w:val="left" w:pos="1080"/>
        </w:tabs>
        <w:spacing w:after="0" w:line="240" w:lineRule="auto"/>
        <w:jc w:val="both"/>
        <w:rPr>
          <w:rFonts w:ascii="Times New Roman" w:hAnsi="Times New Roman"/>
          <w:i/>
          <w:sz w:val="28"/>
          <w:szCs w:val="28"/>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Материалы проверки хранятся в Горном  сельском Совете депутатов в течени</w:t>
      </w:r>
      <w:proofErr w:type="gramStart"/>
      <w:r w:rsidR="006E33C1" w:rsidRPr="008C3AF1">
        <w:rPr>
          <w:rFonts w:ascii="Times New Roman" w:eastAsia="Times New Roman" w:hAnsi="Times New Roman"/>
          <w:bCs/>
          <w:sz w:val="28"/>
          <w:szCs w:val="28"/>
          <w:lang w:eastAsia="ru-RU"/>
        </w:rPr>
        <w:t>и</w:t>
      </w:r>
      <w:proofErr w:type="gramEnd"/>
      <w:r w:rsidR="006E33C1" w:rsidRPr="008C3AF1">
        <w:rPr>
          <w:rFonts w:ascii="Times New Roman" w:eastAsia="Times New Roman" w:hAnsi="Times New Roman"/>
          <w:bCs/>
          <w:sz w:val="28"/>
          <w:szCs w:val="28"/>
          <w:lang w:eastAsia="ru-RU"/>
        </w:rPr>
        <w:t xml:space="preserve"> трех лет со дня ее окончания, после чего передаются  архив</w:t>
      </w:r>
      <w:r>
        <w:rPr>
          <w:rFonts w:ascii="Times New Roman" w:eastAsia="Times New Roman" w:hAnsi="Times New Roman"/>
          <w:bCs/>
          <w:sz w:val="28"/>
          <w:szCs w:val="28"/>
          <w:lang w:eastAsia="ru-RU"/>
        </w:rPr>
        <w:t>»</w:t>
      </w:r>
    </w:p>
    <w:p w:rsidR="005908E7" w:rsidRPr="005908E7" w:rsidRDefault="005908E7" w:rsidP="005908E7">
      <w:pPr>
        <w:tabs>
          <w:tab w:val="left" w:pos="840"/>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908E7">
        <w:rPr>
          <w:rFonts w:ascii="Times New Roman" w:hAnsi="Times New Roman"/>
          <w:b/>
          <w:sz w:val="28"/>
          <w:szCs w:val="28"/>
        </w:rPr>
        <w:t xml:space="preserve">1.6. </w:t>
      </w:r>
      <w:r w:rsidRPr="005908E7">
        <w:rPr>
          <w:rFonts w:ascii="Times New Roman" w:hAnsi="Times New Roman"/>
          <w:sz w:val="28"/>
          <w:szCs w:val="28"/>
        </w:rPr>
        <w:t>подпункт 1 пункта 7  изложить в следующей редакции:</w:t>
      </w:r>
    </w:p>
    <w:p w:rsidR="005908E7" w:rsidRDefault="005908E7" w:rsidP="005908E7">
      <w:pPr>
        <w:tabs>
          <w:tab w:val="left" w:pos="840"/>
          <w:tab w:val="left" w:pos="1080"/>
        </w:tabs>
        <w:spacing w:after="0" w:line="240" w:lineRule="auto"/>
        <w:jc w:val="both"/>
        <w:rPr>
          <w:rFonts w:ascii="Times New Roman" w:hAnsi="Times New Roman"/>
          <w:sz w:val="28"/>
          <w:szCs w:val="28"/>
        </w:rPr>
      </w:pPr>
      <w:r w:rsidRPr="005908E7">
        <w:rPr>
          <w:rFonts w:ascii="Times New Roman" w:hAnsi="Times New Roman"/>
          <w:sz w:val="28"/>
          <w:szCs w:val="28"/>
        </w:rPr>
        <w:t>«1)</w:t>
      </w:r>
      <w:r>
        <w:rPr>
          <w:rFonts w:ascii="Times New Roman" w:hAnsi="Times New Roman"/>
          <w:sz w:val="28"/>
          <w:szCs w:val="28"/>
        </w:rPr>
        <w:t xml:space="preserve"> должны быть обеспечены:</w:t>
      </w:r>
    </w:p>
    <w:p w:rsidR="005908E7" w:rsidRPr="005908E7" w:rsidRDefault="005908E7" w:rsidP="005908E7">
      <w:pPr>
        <w:tabs>
          <w:tab w:val="left" w:pos="840"/>
        </w:tabs>
        <w:spacing w:after="0" w:line="240" w:lineRule="auto"/>
        <w:ind w:firstLine="709"/>
        <w:jc w:val="both"/>
        <w:rPr>
          <w:rFonts w:ascii="Times New Roman" w:hAnsi="Times New Roman"/>
          <w:sz w:val="28"/>
          <w:szCs w:val="28"/>
        </w:rPr>
      </w:pPr>
      <w:r w:rsidRPr="005908E7">
        <w:rPr>
          <w:rFonts w:ascii="Times New Roman" w:hAnsi="Times New Roman"/>
          <w:sz w:val="28"/>
          <w:szCs w:val="28"/>
        </w:rPr>
        <w:t>-</w:t>
      </w:r>
      <w:r w:rsidRPr="005908E7">
        <w:rPr>
          <w:rFonts w:ascii="Times New Roman" w:hAnsi="Times New Roman"/>
          <w:sz w:val="28"/>
          <w:szCs w:val="28"/>
        </w:rPr>
        <w:tab/>
        <w:t xml:space="preserve">уведомление лица, замещающего муниципальную должность, о времени, дате и месте заседания </w:t>
      </w:r>
      <w:r>
        <w:rPr>
          <w:rFonts w:ascii="Times New Roman" w:hAnsi="Times New Roman"/>
          <w:sz w:val="28"/>
          <w:szCs w:val="28"/>
        </w:rPr>
        <w:t xml:space="preserve">Горного </w:t>
      </w:r>
      <w:r w:rsidRPr="005908E7">
        <w:rPr>
          <w:rFonts w:ascii="Times New Roman" w:hAnsi="Times New Roman"/>
          <w:sz w:val="28"/>
          <w:szCs w:val="28"/>
        </w:rPr>
        <w:t xml:space="preserve"> сельского Совета депутатов;</w:t>
      </w:r>
    </w:p>
    <w:p w:rsidR="005908E7" w:rsidRPr="005908E7" w:rsidRDefault="005908E7" w:rsidP="005908E7">
      <w:pPr>
        <w:tabs>
          <w:tab w:val="left" w:pos="840"/>
        </w:tabs>
        <w:spacing w:after="0" w:line="240" w:lineRule="auto"/>
        <w:ind w:firstLine="709"/>
        <w:jc w:val="both"/>
        <w:rPr>
          <w:rFonts w:ascii="Times New Roman" w:eastAsia="Times New Roman" w:hAnsi="Times New Roman"/>
          <w:sz w:val="28"/>
          <w:szCs w:val="28"/>
          <w:lang w:eastAsia="ru-RU"/>
        </w:rPr>
      </w:pPr>
      <w:r w:rsidRPr="005908E7">
        <w:rPr>
          <w:rFonts w:ascii="Times New Roman" w:hAnsi="Times New Roman"/>
          <w:sz w:val="28"/>
          <w:szCs w:val="28"/>
        </w:rPr>
        <w:t>- оглашение доклада Комиссии;</w:t>
      </w:r>
    </w:p>
    <w:p w:rsidR="005908E7" w:rsidRDefault="005908E7" w:rsidP="005908E7">
      <w:pPr>
        <w:tabs>
          <w:tab w:val="left" w:pos="840"/>
          <w:tab w:val="left" w:pos="1080"/>
        </w:tabs>
        <w:spacing w:after="0" w:line="240" w:lineRule="auto"/>
        <w:ind w:firstLine="709"/>
        <w:jc w:val="both"/>
        <w:rPr>
          <w:rFonts w:ascii="Times New Roman" w:eastAsia="Times New Roman" w:hAnsi="Times New Roman"/>
          <w:sz w:val="28"/>
          <w:szCs w:val="28"/>
          <w:lang w:eastAsia="ru-RU"/>
        </w:rPr>
      </w:pPr>
      <w:r w:rsidRPr="005908E7">
        <w:rPr>
          <w:rFonts w:ascii="Times New Roman" w:eastAsia="Times New Roman" w:hAnsi="Times New Roman"/>
          <w:sz w:val="28"/>
          <w:szCs w:val="28"/>
          <w:lang w:eastAsia="ru-RU"/>
        </w:rPr>
        <w:t>-</w:t>
      </w:r>
      <w:r w:rsidRPr="005908E7">
        <w:rPr>
          <w:rFonts w:ascii="Times New Roman" w:eastAsia="Times New Roman" w:hAnsi="Times New Roman"/>
          <w:sz w:val="28"/>
          <w:szCs w:val="28"/>
          <w:lang w:eastAsia="ru-RU"/>
        </w:rPr>
        <w:tab/>
        <w:t>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roofErr w:type="gramStart"/>
      <w:r w:rsidRPr="005908E7">
        <w:rPr>
          <w:rFonts w:ascii="Times New Roman" w:eastAsia="Times New Roman" w:hAnsi="Times New Roman"/>
          <w:sz w:val="28"/>
          <w:szCs w:val="28"/>
          <w:lang w:eastAsia="ru-RU"/>
        </w:rPr>
        <w:t>.</w:t>
      </w:r>
      <w:r w:rsidR="0072776D">
        <w:rPr>
          <w:rFonts w:ascii="Times New Roman" w:eastAsia="Times New Roman" w:hAnsi="Times New Roman"/>
          <w:sz w:val="28"/>
          <w:szCs w:val="28"/>
          <w:lang w:eastAsia="ru-RU"/>
        </w:rPr>
        <w:t>»;</w:t>
      </w:r>
      <w:proofErr w:type="gramEnd"/>
    </w:p>
    <w:p w:rsidR="0072776D" w:rsidRDefault="0072776D" w:rsidP="0072776D">
      <w:pPr>
        <w:tabs>
          <w:tab w:val="left" w:pos="840"/>
          <w:tab w:val="left" w:pos="1080"/>
        </w:tabs>
        <w:spacing w:after="0" w:line="240" w:lineRule="auto"/>
        <w:jc w:val="both"/>
        <w:rPr>
          <w:rFonts w:ascii="Times New Roman" w:eastAsia="Times New Roman" w:hAnsi="Times New Roman"/>
          <w:sz w:val="28"/>
          <w:szCs w:val="28"/>
          <w:lang w:eastAsia="ru-RU"/>
        </w:rPr>
      </w:pPr>
      <w:r w:rsidRPr="0072776D">
        <w:rPr>
          <w:rFonts w:ascii="Times New Roman" w:eastAsia="Times New Roman" w:hAnsi="Times New Roman"/>
          <w:b/>
          <w:sz w:val="28"/>
          <w:szCs w:val="28"/>
          <w:lang w:eastAsia="ru-RU"/>
        </w:rPr>
        <w:t xml:space="preserve">    1.7.</w:t>
      </w:r>
      <w:r>
        <w:rPr>
          <w:rFonts w:ascii="Times New Roman" w:eastAsia="Times New Roman" w:hAnsi="Times New Roman"/>
          <w:b/>
          <w:sz w:val="28"/>
          <w:szCs w:val="28"/>
          <w:lang w:eastAsia="ru-RU"/>
        </w:rPr>
        <w:t xml:space="preserve"> </w:t>
      </w:r>
      <w:r w:rsidRPr="0072776D">
        <w:rPr>
          <w:rFonts w:ascii="Times New Roman" w:eastAsia="Times New Roman" w:hAnsi="Times New Roman"/>
          <w:sz w:val="28"/>
          <w:szCs w:val="28"/>
          <w:lang w:eastAsia="ru-RU"/>
        </w:rPr>
        <w:t>пункт 8 – исключить;</w:t>
      </w:r>
    </w:p>
    <w:p w:rsidR="0072776D" w:rsidRDefault="0072776D" w:rsidP="0072776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2776D">
        <w:rPr>
          <w:rFonts w:ascii="Times New Roman" w:eastAsia="Times New Roman" w:hAnsi="Times New Roman"/>
          <w:b/>
          <w:sz w:val="28"/>
          <w:szCs w:val="28"/>
          <w:lang w:eastAsia="ru-RU"/>
        </w:rPr>
        <w:t>1.8</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 пункт 9  изложить в следующей редакции:</w:t>
      </w:r>
    </w:p>
    <w:p w:rsidR="0072776D" w:rsidRPr="0072776D" w:rsidRDefault="0072776D" w:rsidP="0072776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proofErr w:type="gramStart"/>
      <w:r w:rsidRPr="0072776D">
        <w:rPr>
          <w:rFonts w:ascii="Times New Roman" w:eastAsia="Times New Roman" w:hAnsi="Times New Roman"/>
          <w:sz w:val="28"/>
          <w:szCs w:val="28"/>
          <w:lang w:eastAsia="ru-RU"/>
        </w:rPr>
        <w:t xml:space="preserve">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в отпуск, других случаев его отсутствия по уважительным причинам, а если это основание появилось в период между сессиями </w:t>
      </w:r>
      <w:r>
        <w:rPr>
          <w:rFonts w:ascii="Times New Roman" w:eastAsia="Times New Roman" w:hAnsi="Times New Roman"/>
          <w:sz w:val="28"/>
          <w:szCs w:val="28"/>
          <w:lang w:eastAsia="ru-RU"/>
        </w:rPr>
        <w:t xml:space="preserve">Горного </w:t>
      </w:r>
      <w:r w:rsidRPr="0072776D">
        <w:rPr>
          <w:rFonts w:ascii="Times New Roman" w:eastAsia="Times New Roman" w:hAnsi="Times New Roman"/>
          <w:sz w:val="28"/>
          <w:szCs w:val="28"/>
          <w:lang w:eastAsia="ru-RU"/>
        </w:rPr>
        <w:t>сельского Совета депутатов</w:t>
      </w:r>
      <w:proofErr w:type="gramEnd"/>
      <w:r w:rsidRPr="0072776D">
        <w:rPr>
          <w:rFonts w:ascii="Times New Roman" w:eastAsia="Times New Roman" w:hAnsi="Times New Roman"/>
          <w:sz w:val="28"/>
          <w:szCs w:val="28"/>
          <w:lang w:eastAsia="ru-RU"/>
        </w:rPr>
        <w:t>, - не позднее чем через три месяца со дня поступления информации о совершении лицом, замещающим муниципальную должность, коррупционного правонарушения.</w:t>
      </w:r>
    </w:p>
    <w:p w:rsidR="0072776D" w:rsidRDefault="0072776D" w:rsidP="0072776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2776D">
        <w:rPr>
          <w:rFonts w:ascii="Times New Roman" w:eastAsia="Times New Roman" w:hAnsi="Times New Roman"/>
          <w:sz w:val="28"/>
          <w:szCs w:val="28"/>
          <w:lang w:eastAsia="ru-RU"/>
        </w:rPr>
        <w:t xml:space="preserve">В случае обращения Губернатора Красноярского края с заявлением о досрочном прекращении полномочий депутата </w:t>
      </w:r>
      <w:r>
        <w:rPr>
          <w:rFonts w:ascii="Times New Roman" w:eastAsia="Times New Roman" w:hAnsi="Times New Roman"/>
          <w:sz w:val="28"/>
          <w:szCs w:val="28"/>
          <w:lang w:eastAsia="ru-RU"/>
        </w:rPr>
        <w:t xml:space="preserve">Горного </w:t>
      </w:r>
      <w:r w:rsidRPr="0072776D">
        <w:rPr>
          <w:rFonts w:ascii="Times New Roman" w:eastAsia="Times New Roman" w:hAnsi="Times New Roman"/>
          <w:sz w:val="28"/>
          <w:szCs w:val="28"/>
          <w:lang w:eastAsia="ru-RU"/>
        </w:rPr>
        <w:t xml:space="preserve">сельского Совета депутатов днем появления основания для досрочного прекращения полномочий является день поступления в </w:t>
      </w:r>
      <w:r>
        <w:rPr>
          <w:rFonts w:ascii="Times New Roman" w:eastAsia="Times New Roman" w:hAnsi="Times New Roman"/>
          <w:sz w:val="28"/>
          <w:szCs w:val="28"/>
          <w:lang w:eastAsia="ru-RU"/>
        </w:rPr>
        <w:t xml:space="preserve">Горный </w:t>
      </w:r>
      <w:r w:rsidRPr="0072776D">
        <w:rPr>
          <w:rFonts w:ascii="Times New Roman" w:eastAsia="Times New Roman" w:hAnsi="Times New Roman"/>
          <w:sz w:val="28"/>
          <w:szCs w:val="28"/>
          <w:lang w:eastAsia="ru-RU"/>
        </w:rPr>
        <w:t>сельский Совет депутатов данного заявления</w:t>
      </w:r>
      <w:proofErr w:type="gramStart"/>
      <w:r w:rsidRPr="0072776D">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p>
    <w:p w:rsidR="0072776D" w:rsidRDefault="0072776D" w:rsidP="0072776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2776D">
        <w:rPr>
          <w:rFonts w:ascii="Times New Roman" w:eastAsia="Times New Roman" w:hAnsi="Times New Roman"/>
          <w:b/>
          <w:sz w:val="28"/>
          <w:szCs w:val="28"/>
          <w:lang w:eastAsia="ru-RU"/>
        </w:rPr>
        <w:t>1.9.</w:t>
      </w:r>
      <w:r>
        <w:rPr>
          <w:rFonts w:ascii="Times New Roman" w:eastAsia="Times New Roman" w:hAnsi="Times New Roman"/>
          <w:sz w:val="28"/>
          <w:szCs w:val="28"/>
          <w:lang w:eastAsia="ru-RU"/>
        </w:rPr>
        <w:t xml:space="preserve"> </w:t>
      </w:r>
      <w:r w:rsidR="00F97B3E">
        <w:rPr>
          <w:rFonts w:ascii="Times New Roman" w:eastAsia="Times New Roman" w:hAnsi="Times New Roman"/>
          <w:sz w:val="28"/>
          <w:szCs w:val="28"/>
          <w:lang w:eastAsia="ru-RU"/>
        </w:rPr>
        <w:t xml:space="preserve"> в пункте 11</w:t>
      </w:r>
      <w:r w:rsidR="00041CB5">
        <w:rPr>
          <w:rFonts w:ascii="Times New Roman" w:eastAsia="Times New Roman" w:hAnsi="Times New Roman"/>
          <w:sz w:val="28"/>
          <w:szCs w:val="28"/>
          <w:lang w:eastAsia="ru-RU"/>
        </w:rPr>
        <w:t xml:space="preserve"> в первом предложении </w:t>
      </w:r>
      <w:r w:rsidR="00F97B3E">
        <w:rPr>
          <w:rFonts w:ascii="Times New Roman" w:eastAsia="Times New Roman" w:hAnsi="Times New Roman"/>
          <w:sz w:val="28"/>
          <w:szCs w:val="28"/>
          <w:lang w:eastAsia="ru-RU"/>
        </w:rPr>
        <w:t xml:space="preserve"> после слов «</w:t>
      </w:r>
      <w:r w:rsidR="00041CB5">
        <w:rPr>
          <w:rFonts w:ascii="Times New Roman" w:eastAsia="Times New Roman" w:hAnsi="Times New Roman"/>
          <w:sz w:val="28"/>
          <w:szCs w:val="28"/>
          <w:lang w:eastAsia="ru-RU"/>
        </w:rPr>
        <w:t xml:space="preserve"> положения которых им нарушены</w:t>
      </w:r>
      <w:proofErr w:type="gramStart"/>
      <w:r w:rsidR="00041CB5">
        <w:rPr>
          <w:rFonts w:ascii="Times New Roman" w:eastAsia="Times New Roman" w:hAnsi="Times New Roman"/>
          <w:sz w:val="28"/>
          <w:szCs w:val="28"/>
          <w:lang w:eastAsia="ru-RU"/>
        </w:rPr>
        <w:t>,»</w:t>
      </w:r>
      <w:proofErr w:type="gramEnd"/>
      <w:r w:rsidR="00041CB5">
        <w:rPr>
          <w:rFonts w:ascii="Times New Roman" w:eastAsia="Times New Roman" w:hAnsi="Times New Roman"/>
          <w:sz w:val="28"/>
          <w:szCs w:val="28"/>
          <w:lang w:eastAsia="ru-RU"/>
        </w:rPr>
        <w:t xml:space="preserve"> дополнить слова «в течение трех дней со дня вступления  в силу соответствующего  решения», слова « в течение пяти дней со дня вступления  в силу соответствующего решения» заменить словами « либо в этот же срок направляется ему  заказным письмом с уведомлением», второе предложение – исключить;</w:t>
      </w:r>
    </w:p>
    <w:p w:rsidR="00041CB5" w:rsidRDefault="00041CB5" w:rsidP="0072776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41CB5">
        <w:rPr>
          <w:rFonts w:ascii="Times New Roman" w:eastAsia="Times New Roman" w:hAnsi="Times New Roman"/>
          <w:b/>
          <w:sz w:val="28"/>
          <w:szCs w:val="28"/>
          <w:lang w:eastAsia="ru-RU"/>
        </w:rPr>
        <w:t>1.10.</w:t>
      </w:r>
      <w:r>
        <w:rPr>
          <w:rFonts w:ascii="Times New Roman" w:eastAsia="Times New Roman" w:hAnsi="Times New Roman"/>
          <w:b/>
          <w:sz w:val="28"/>
          <w:szCs w:val="28"/>
          <w:lang w:eastAsia="ru-RU"/>
        </w:rPr>
        <w:t xml:space="preserve"> </w:t>
      </w:r>
      <w:r w:rsidR="00905E9D" w:rsidRPr="00905E9D">
        <w:rPr>
          <w:rFonts w:ascii="Times New Roman" w:eastAsia="Times New Roman" w:hAnsi="Times New Roman"/>
          <w:sz w:val="28"/>
          <w:szCs w:val="28"/>
          <w:lang w:eastAsia="ru-RU"/>
        </w:rPr>
        <w:t xml:space="preserve">дополнить </w:t>
      </w:r>
      <w:r w:rsidR="00905E9D">
        <w:rPr>
          <w:rFonts w:ascii="Times New Roman" w:eastAsia="Times New Roman" w:hAnsi="Times New Roman"/>
          <w:sz w:val="28"/>
          <w:szCs w:val="28"/>
          <w:lang w:eastAsia="ru-RU"/>
        </w:rPr>
        <w:t>пунктами 13 и 14 следующего содержания:</w:t>
      </w:r>
    </w:p>
    <w:p w:rsidR="00905E9D" w:rsidRPr="00905E9D" w:rsidRDefault="00905E9D" w:rsidP="00905E9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13.</w:t>
      </w:r>
      <w:r w:rsidRPr="00905E9D">
        <w:rPr>
          <w:rFonts w:ascii="Times New Roman" w:eastAsia="Times New Roman" w:hAnsi="Times New Roman"/>
          <w:sz w:val="28"/>
          <w:szCs w:val="28"/>
          <w:lang w:eastAsia="ru-RU"/>
        </w:rPr>
        <w:t xml:space="preserve"> Решение об увольнении (освобождении от должности) в связи с утратой доверия лица, замещавшего муниципальную должность, в течени</w:t>
      </w:r>
      <w:proofErr w:type="gramStart"/>
      <w:r w:rsidRPr="00905E9D">
        <w:rPr>
          <w:rFonts w:ascii="Times New Roman" w:eastAsia="Times New Roman" w:hAnsi="Times New Roman"/>
          <w:sz w:val="28"/>
          <w:szCs w:val="28"/>
          <w:lang w:eastAsia="ru-RU"/>
        </w:rPr>
        <w:t>и</w:t>
      </w:r>
      <w:proofErr w:type="gramEnd"/>
      <w:r w:rsidRPr="00905E9D">
        <w:rPr>
          <w:rFonts w:ascii="Times New Roman" w:eastAsia="Times New Roman" w:hAnsi="Times New Roman"/>
          <w:sz w:val="28"/>
          <w:szCs w:val="28"/>
          <w:lang w:eastAsia="ru-RU"/>
        </w:rPr>
        <w:t xml:space="preserve"> трех дней со дня вступления в силу соответствующего решения направляется председателем </w:t>
      </w:r>
      <w:r>
        <w:rPr>
          <w:rFonts w:ascii="Times New Roman" w:eastAsia="Times New Roman" w:hAnsi="Times New Roman"/>
          <w:sz w:val="28"/>
          <w:szCs w:val="28"/>
          <w:lang w:eastAsia="ru-RU"/>
        </w:rPr>
        <w:t xml:space="preserve">Горного </w:t>
      </w:r>
      <w:r w:rsidRPr="00905E9D">
        <w:rPr>
          <w:rFonts w:ascii="Times New Roman" w:eastAsia="Times New Roman" w:hAnsi="Times New Roman"/>
          <w:sz w:val="28"/>
          <w:szCs w:val="28"/>
          <w:lang w:eastAsia="ru-RU"/>
        </w:rPr>
        <w:t xml:space="preserve">сельского Совета депутатов в </w:t>
      </w:r>
      <w:proofErr w:type="spellStart"/>
      <w:r w:rsidRPr="00905E9D">
        <w:rPr>
          <w:rFonts w:ascii="Times New Roman" w:eastAsia="Times New Roman" w:hAnsi="Times New Roman"/>
          <w:sz w:val="28"/>
          <w:szCs w:val="28"/>
          <w:lang w:eastAsia="ru-RU"/>
        </w:rPr>
        <w:t>Ачинскую</w:t>
      </w:r>
      <w:proofErr w:type="spellEnd"/>
      <w:r w:rsidRPr="00905E9D">
        <w:rPr>
          <w:rFonts w:ascii="Times New Roman" w:eastAsia="Times New Roman" w:hAnsi="Times New Roman"/>
          <w:sz w:val="28"/>
          <w:szCs w:val="28"/>
          <w:lang w:eastAsia="ru-RU"/>
        </w:rPr>
        <w:t xml:space="preserve"> городскую прокуратуру.</w:t>
      </w:r>
    </w:p>
    <w:p w:rsidR="00905E9D" w:rsidRPr="005908E7" w:rsidRDefault="00905E9D" w:rsidP="00905E9D">
      <w:pPr>
        <w:tabs>
          <w:tab w:val="left" w:pos="840"/>
          <w:tab w:val="left" w:pos="1080"/>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14</w:t>
      </w:r>
      <w:r w:rsidRPr="00905E9D">
        <w:rPr>
          <w:rFonts w:ascii="Times New Roman" w:eastAsia="Times New Roman" w:hAnsi="Times New Roman"/>
          <w:sz w:val="28"/>
          <w:szCs w:val="28"/>
          <w:lang w:eastAsia="ru-RU"/>
        </w:rPr>
        <w:t>. Решение об увольнении (освобождении от должности) в связи с утратой доверия лица, замещавшего муниципальную должность, подлежит официальному опубликованию в средствах массовой информации</w:t>
      </w:r>
      <w:proofErr w:type="gramStart"/>
      <w:r>
        <w:rPr>
          <w:rFonts w:ascii="Times New Roman" w:eastAsia="Times New Roman" w:hAnsi="Times New Roman"/>
          <w:sz w:val="28"/>
          <w:szCs w:val="28"/>
          <w:lang w:eastAsia="ru-RU"/>
        </w:rPr>
        <w:t>.».</w:t>
      </w:r>
      <w:proofErr w:type="gramEnd"/>
    </w:p>
    <w:p w:rsidR="005908E7" w:rsidRPr="005908E7" w:rsidRDefault="005908E7" w:rsidP="005908E7">
      <w:pPr>
        <w:tabs>
          <w:tab w:val="left" w:pos="840"/>
          <w:tab w:val="left" w:pos="1080"/>
        </w:tabs>
        <w:spacing w:after="0" w:line="240" w:lineRule="auto"/>
        <w:jc w:val="both"/>
        <w:rPr>
          <w:rFonts w:ascii="Times New Roman" w:eastAsia="Times New Roman" w:hAnsi="Times New Roman"/>
          <w:sz w:val="28"/>
          <w:szCs w:val="28"/>
          <w:lang w:eastAsia="ru-RU"/>
        </w:rPr>
      </w:pPr>
    </w:p>
    <w:p w:rsidR="008D7BCF" w:rsidRDefault="008D7BCF" w:rsidP="008D7BC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2.  </w:t>
      </w:r>
      <w:proofErr w:type="gramStart"/>
      <w:r w:rsidRPr="008D7BCF">
        <w:rPr>
          <w:rFonts w:ascii="Times New Roman" w:eastAsia="Times New Roman" w:hAnsi="Times New Roman"/>
          <w:sz w:val="28"/>
          <w:szCs w:val="28"/>
          <w:lang w:eastAsia="ru-RU"/>
        </w:rPr>
        <w:t>Контроль</w:t>
      </w:r>
      <w:r w:rsidR="00BF6D03">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за</w:t>
      </w:r>
      <w:proofErr w:type="gramEnd"/>
      <w:r w:rsidRPr="008D7BCF">
        <w:rPr>
          <w:rFonts w:ascii="Times New Roman" w:eastAsia="Times New Roman" w:hAnsi="Times New Roman"/>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w:t>
      </w:r>
      <w:r w:rsidR="0093117E">
        <w:rPr>
          <w:rFonts w:ascii="Times New Roman" w:eastAsia="Times New Roman" w:hAnsi="Times New Roman"/>
          <w:sz w:val="28"/>
          <w:szCs w:val="28"/>
          <w:lang w:eastAsia="ru-RU"/>
        </w:rPr>
        <w:t xml:space="preserve"> окружающей среды (председатель Шейнмаер В.А.</w:t>
      </w:r>
      <w:r w:rsidRPr="008D7BCF">
        <w:rPr>
          <w:rFonts w:ascii="Times New Roman" w:eastAsia="Times New Roman" w:hAnsi="Times New Roman"/>
          <w:sz w:val="28"/>
          <w:szCs w:val="28"/>
          <w:lang w:eastAsia="ru-RU"/>
        </w:rPr>
        <w:t>)</w:t>
      </w:r>
    </w:p>
    <w:p w:rsidR="00905E9D" w:rsidRPr="008D7BCF" w:rsidRDefault="00905E9D" w:rsidP="008D7BCF">
      <w:pPr>
        <w:spacing w:after="0" w:line="240" w:lineRule="auto"/>
        <w:rPr>
          <w:rFonts w:ascii="Times New Roman" w:eastAsia="Times New Roman" w:hAnsi="Times New Roman"/>
          <w:sz w:val="28"/>
          <w:szCs w:val="28"/>
          <w:lang w:eastAsia="ru-RU"/>
        </w:rPr>
      </w:pPr>
    </w:p>
    <w:p w:rsidR="008D7BCF" w:rsidRPr="008D7BCF" w:rsidRDefault="008D7BCF" w:rsidP="008D7BCF">
      <w:pPr>
        <w:spacing w:after="0" w:line="240" w:lineRule="auto"/>
        <w:ind w:left="7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3.  Решение  вступает в силу в день, следующий за днем его </w:t>
      </w:r>
      <w:r w:rsidR="0093117E">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официального   опубликования  в информационном листе Информационный вестник».</w:t>
      </w:r>
    </w:p>
    <w:p w:rsidR="008D7BCF" w:rsidRDefault="008D7BCF" w:rsidP="008D7BCF">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93117E" w:rsidRPr="008D7BCF" w:rsidRDefault="0093117E" w:rsidP="008D7BCF">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Председатель </w:t>
      </w: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Совета депутатов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А.Н.Подковырина</w:t>
      </w:r>
      <w:proofErr w:type="spellEnd"/>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w:t>
      </w: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 </w:t>
      </w:r>
    </w:p>
    <w:p w:rsidR="008D7BCF" w:rsidRDefault="008D7BCF" w:rsidP="008D7BC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651816">
        <w:rPr>
          <w:rFonts w:ascii="Times New Roman" w:eastAsia="Times New Roman" w:hAnsi="Times New Roman"/>
          <w:sz w:val="28"/>
          <w:szCs w:val="28"/>
          <w:lang w:eastAsia="ru-RU"/>
        </w:rPr>
        <w:t>И.п</w:t>
      </w:r>
      <w:proofErr w:type="spellEnd"/>
      <w:r w:rsidR="00651816">
        <w:rPr>
          <w:rFonts w:ascii="Times New Roman" w:eastAsia="Times New Roman" w:hAnsi="Times New Roman"/>
          <w:sz w:val="28"/>
          <w:szCs w:val="28"/>
          <w:lang w:eastAsia="ru-RU"/>
        </w:rPr>
        <w:t>. Главы</w:t>
      </w:r>
      <w:r w:rsidRPr="008D7BCF">
        <w:rPr>
          <w:rFonts w:ascii="Times New Roman" w:eastAsia="Times New Roman" w:hAnsi="Times New Roman"/>
          <w:sz w:val="28"/>
          <w:szCs w:val="28"/>
          <w:lang w:eastAsia="ru-RU"/>
        </w:rPr>
        <w:t xml:space="preserve"> сельсовета</w:t>
      </w:r>
      <w:r>
        <w:rPr>
          <w:rFonts w:ascii="Times New Roman" w:eastAsia="Times New Roman" w:hAnsi="Times New Roman"/>
          <w:sz w:val="28"/>
          <w:szCs w:val="28"/>
          <w:lang w:eastAsia="ru-RU"/>
        </w:rPr>
        <w:t xml:space="preserve">                                             </w:t>
      </w:r>
      <w:r w:rsidR="00651816">
        <w:rPr>
          <w:rFonts w:ascii="Times New Roman" w:eastAsia="Times New Roman" w:hAnsi="Times New Roman"/>
          <w:sz w:val="28"/>
          <w:szCs w:val="28"/>
          <w:lang w:eastAsia="ru-RU"/>
        </w:rPr>
        <w:t>Т.А.Боровцова</w:t>
      </w:r>
      <w:bookmarkStart w:id="0" w:name="_GoBack"/>
      <w:bookmarkEnd w:id="0"/>
    </w:p>
    <w:p w:rsidR="008D7BCF" w:rsidRPr="008D7BCF" w:rsidRDefault="008D7BCF" w:rsidP="008D7BCF">
      <w:pPr>
        <w:spacing w:after="0" w:line="240" w:lineRule="auto"/>
        <w:rPr>
          <w:rFonts w:ascii="Times New Roman" w:eastAsia="Times New Roman" w:hAnsi="Times New Roman"/>
          <w:sz w:val="28"/>
          <w:szCs w:val="28"/>
          <w:lang w:eastAsia="ru-RU"/>
        </w:rPr>
      </w:pPr>
    </w:p>
    <w:p w:rsidR="008D7BCF" w:rsidRDefault="008D7BCF"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8D7BCF" w:rsidRPr="008D7BCF" w:rsidRDefault="00827EF2" w:rsidP="008D7BCF">
      <w:pPr>
        <w:tabs>
          <w:tab w:val="left" w:pos="5940"/>
        </w:tabs>
        <w:spacing w:after="0" w:line="240" w:lineRule="auto"/>
        <w:ind w:left="4956"/>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8D7BCF" w:rsidRPr="008D7BCF">
        <w:rPr>
          <w:rFonts w:ascii="Times New Roman" w:eastAsia="Times New Roman" w:hAnsi="Times New Roman"/>
          <w:sz w:val="28"/>
          <w:szCs w:val="28"/>
          <w:lang w:eastAsia="ru-RU"/>
        </w:rPr>
        <w:t>риложение к Решению</w:t>
      </w:r>
    </w:p>
    <w:p w:rsidR="008D7BCF" w:rsidRPr="008D7BCF" w:rsidRDefault="008D7BCF" w:rsidP="008D7BCF">
      <w:pPr>
        <w:tabs>
          <w:tab w:val="left" w:pos="5940"/>
        </w:tabs>
        <w:spacing w:after="0" w:line="240" w:lineRule="auto"/>
        <w:ind w:left="4956"/>
        <w:jc w:val="right"/>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 Горного сельского Совета депутатов от 11.11.2015 № 4-18Р</w:t>
      </w:r>
    </w:p>
    <w:p w:rsidR="008D7BCF" w:rsidRDefault="008D7BCF" w:rsidP="008D7BCF">
      <w:pPr>
        <w:tabs>
          <w:tab w:val="left" w:pos="5940"/>
        </w:tabs>
        <w:spacing w:after="0" w:line="240" w:lineRule="auto"/>
        <w:ind w:left="4956"/>
        <w:jc w:val="both"/>
        <w:rPr>
          <w:rFonts w:ascii="Times New Roman" w:eastAsia="Times New Roman" w:hAnsi="Times New Roman"/>
          <w:sz w:val="28"/>
          <w:szCs w:val="28"/>
          <w:lang w:eastAsia="ru-RU"/>
        </w:rPr>
      </w:pPr>
    </w:p>
    <w:p w:rsidR="008D7BCF" w:rsidRPr="008D7BCF" w:rsidRDefault="008D7BCF" w:rsidP="008D7BCF">
      <w:pPr>
        <w:tabs>
          <w:tab w:val="left" w:pos="5940"/>
        </w:tabs>
        <w:spacing w:after="0" w:line="240" w:lineRule="auto"/>
        <w:ind w:left="4956"/>
        <w:jc w:val="both"/>
        <w:rPr>
          <w:rFonts w:ascii="Times New Roman" w:eastAsia="Times New Roman" w:hAnsi="Times New Roman"/>
          <w:sz w:val="28"/>
          <w:szCs w:val="28"/>
          <w:lang w:eastAsia="ru-RU"/>
        </w:rPr>
      </w:pP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ПОРЯДОК </w:t>
      </w: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УВОЛЬНЕНИЯ (ОСВОБОЖДЕНИЯ ОТ ДОЛЖНОСТИ) В СВЯЗИ С УТРАТОЙ ДОВЕРИЯ ЛИЦ, ЗАМЕЩАЮЩИХ МУНИЦИПАЛЬНЫЕ ДОЛЖНОСТИ В ОРГАНАХ МЕСТНОГО САМОУПРАВЛЕНИЯ ГОРНОГО СЕЛЬСОВЕТА</w:t>
      </w: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p>
    <w:p w:rsidR="008D7BCF" w:rsidRPr="008D7BCF" w:rsidRDefault="008D7BCF" w:rsidP="008D7BCF">
      <w:pPr>
        <w:spacing w:after="0" w:line="240" w:lineRule="auto"/>
        <w:rPr>
          <w:rFonts w:ascii="Times New Roman" w:eastAsia="Times New Roman" w:hAnsi="Times New Roman"/>
          <w:b/>
          <w:sz w:val="28"/>
          <w:szCs w:val="28"/>
          <w:lang w:eastAsia="ru-RU"/>
        </w:rPr>
      </w:pPr>
      <w:r w:rsidRPr="008D7BCF">
        <w:rPr>
          <w:rFonts w:ascii="Times New Roman" w:eastAsia="Times New Roman" w:hAnsi="Times New Roman"/>
          <w:b/>
          <w:sz w:val="28"/>
          <w:szCs w:val="28"/>
          <w:lang w:eastAsia="ru-RU"/>
        </w:rPr>
        <w:t>Актуальная редакция  решение от 26.04.2018 № 25-108Р, от 29.11.2019</w:t>
      </w:r>
    </w:p>
    <w:p w:rsidR="008D7BCF" w:rsidRPr="008D7BCF" w:rsidRDefault="008D7BCF" w:rsidP="008D7BCF">
      <w:pPr>
        <w:spacing w:after="0" w:line="240" w:lineRule="auto"/>
        <w:rPr>
          <w:rFonts w:ascii="Times New Roman" w:eastAsia="Times New Roman" w:hAnsi="Times New Roman"/>
          <w:b/>
          <w:sz w:val="28"/>
          <w:szCs w:val="28"/>
          <w:lang w:eastAsia="ru-RU"/>
        </w:rPr>
      </w:pPr>
      <w:r w:rsidRPr="008D7BCF">
        <w:rPr>
          <w:rFonts w:ascii="Times New Roman" w:eastAsia="Times New Roman" w:hAnsi="Times New Roman"/>
          <w:b/>
          <w:sz w:val="28"/>
          <w:szCs w:val="28"/>
          <w:lang w:eastAsia="ru-RU"/>
        </w:rPr>
        <w:t xml:space="preserve"> № 37-167Р</w:t>
      </w:r>
      <w:r>
        <w:rPr>
          <w:rFonts w:ascii="Times New Roman" w:eastAsia="Times New Roman" w:hAnsi="Times New Roman"/>
          <w:b/>
          <w:sz w:val="28"/>
          <w:szCs w:val="28"/>
          <w:lang w:eastAsia="ru-RU"/>
        </w:rPr>
        <w:t xml:space="preserve">, от </w:t>
      </w:r>
      <w:r w:rsidR="00CE3BB8">
        <w:rPr>
          <w:rFonts w:ascii="Times New Roman" w:eastAsia="Times New Roman" w:hAnsi="Times New Roman"/>
          <w:b/>
          <w:sz w:val="28"/>
          <w:szCs w:val="28"/>
          <w:lang w:eastAsia="ru-RU"/>
        </w:rPr>
        <w:t>24.11.</w:t>
      </w:r>
      <w:r>
        <w:rPr>
          <w:rFonts w:ascii="Times New Roman" w:eastAsia="Times New Roman" w:hAnsi="Times New Roman"/>
          <w:b/>
          <w:sz w:val="28"/>
          <w:szCs w:val="28"/>
          <w:lang w:eastAsia="ru-RU"/>
        </w:rPr>
        <w:t xml:space="preserve">2023 № </w:t>
      </w:r>
      <w:r w:rsidR="00CE3BB8">
        <w:rPr>
          <w:rFonts w:ascii="Times New Roman" w:eastAsia="Times New Roman" w:hAnsi="Times New Roman"/>
          <w:b/>
          <w:sz w:val="28"/>
          <w:szCs w:val="28"/>
          <w:lang w:eastAsia="ru-RU"/>
        </w:rPr>
        <w:t>27-147Р</w:t>
      </w:r>
      <w:r w:rsidR="00827EF2">
        <w:rPr>
          <w:rFonts w:ascii="Times New Roman" w:eastAsia="Times New Roman" w:hAnsi="Times New Roman"/>
          <w:b/>
          <w:sz w:val="28"/>
          <w:szCs w:val="28"/>
          <w:lang w:eastAsia="ru-RU"/>
        </w:rPr>
        <w:t>; от</w:t>
      </w:r>
      <w:r w:rsidR="00D82CBA">
        <w:rPr>
          <w:rFonts w:ascii="Times New Roman" w:eastAsia="Times New Roman" w:hAnsi="Times New Roman"/>
          <w:b/>
          <w:sz w:val="28"/>
          <w:szCs w:val="28"/>
          <w:lang w:eastAsia="ru-RU"/>
        </w:rPr>
        <w:t xml:space="preserve"> 24.12.2024 </w:t>
      </w:r>
      <w:r w:rsidR="00827EF2">
        <w:rPr>
          <w:rFonts w:ascii="Times New Roman" w:eastAsia="Times New Roman" w:hAnsi="Times New Roman"/>
          <w:b/>
          <w:sz w:val="28"/>
          <w:szCs w:val="28"/>
          <w:lang w:eastAsia="ru-RU"/>
        </w:rPr>
        <w:t>№</w:t>
      </w:r>
      <w:r w:rsidR="00D82CBA">
        <w:rPr>
          <w:rFonts w:ascii="Times New Roman" w:eastAsia="Times New Roman" w:hAnsi="Times New Roman"/>
          <w:b/>
          <w:sz w:val="28"/>
          <w:szCs w:val="28"/>
          <w:lang w:eastAsia="ru-RU"/>
        </w:rPr>
        <w:t xml:space="preserve"> 35-192Р</w:t>
      </w:r>
    </w:p>
    <w:p w:rsidR="008D7BCF" w:rsidRPr="008D7BCF" w:rsidRDefault="008D7BCF" w:rsidP="008D7BCF">
      <w:pPr>
        <w:spacing w:after="0" w:line="240" w:lineRule="auto"/>
        <w:ind w:firstLine="567"/>
        <w:jc w:val="both"/>
        <w:rPr>
          <w:rFonts w:ascii="Times New Roman" w:eastAsia="Times New Roman" w:hAnsi="Times New Roman"/>
          <w:b/>
          <w:sz w:val="28"/>
          <w:szCs w:val="28"/>
          <w:lang w:eastAsia="ru-RU"/>
        </w:rPr>
      </w:pPr>
    </w:p>
    <w:p w:rsidR="008D7BCF" w:rsidRPr="008D7BCF" w:rsidRDefault="008D7BCF" w:rsidP="008D7BCF">
      <w:pPr>
        <w:spacing w:after="0" w:line="240" w:lineRule="auto"/>
        <w:ind w:firstLine="567"/>
        <w:jc w:val="both"/>
        <w:rPr>
          <w:rFonts w:ascii="Times New Roman" w:eastAsia="Times New Roman" w:hAnsi="Times New Roman"/>
          <w:b/>
          <w:sz w:val="28"/>
          <w:szCs w:val="28"/>
          <w:lang w:eastAsia="ru-RU"/>
        </w:rPr>
      </w:pPr>
    </w:p>
    <w:p w:rsidR="008D7BCF" w:rsidRPr="008D7BCF" w:rsidRDefault="0064598E" w:rsidP="008D7BC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D7BCF" w:rsidRPr="008D7BCF">
        <w:rPr>
          <w:rFonts w:ascii="Times New Roman" w:eastAsia="Times New Roman" w:hAnsi="Times New Roman"/>
          <w:sz w:val="28"/>
          <w:szCs w:val="28"/>
          <w:lang w:eastAsia="ru-RU"/>
        </w:rPr>
        <w:t xml:space="preserve"> </w:t>
      </w:r>
      <w:proofErr w:type="gramStart"/>
      <w:r w:rsidR="008D7BCF" w:rsidRPr="008D7BCF">
        <w:rPr>
          <w:rFonts w:ascii="Times New Roman" w:eastAsia="Times New Roman" w:hAnsi="Times New Roman"/>
          <w:sz w:val="28"/>
          <w:szCs w:val="28"/>
          <w:lang w:eastAsia="ru-RU"/>
        </w:rPr>
        <w:t>Настоящий Порядок увольнения (освобождения от должности) в связи с утратой доверия лиц, замещающих муниципальные должности основе в органах местного самоуправления (далее также –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от 07.05.2013 № 79-ФЗ «О запрете отдельным категориям лиц</w:t>
      </w:r>
      <w:proofErr w:type="gramEnd"/>
      <w:r w:rsidR="008D7BCF" w:rsidRPr="008D7BCF">
        <w:rPr>
          <w:rFonts w:ascii="Times New Roman" w:eastAsia="Times New Roman" w:hAnsi="Times New Roman"/>
          <w:sz w:val="28"/>
          <w:szCs w:val="28"/>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устанавливает последовательность действий при увольнении (освобождении от должности) лиц, замещающих муниципальные должности  в органах местного самоуправления Горного сельсовета.</w:t>
      </w: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2. Лицами, </w:t>
      </w:r>
      <w:r w:rsidRPr="0069147F">
        <w:rPr>
          <w:rFonts w:ascii="Times New Roman" w:eastAsia="Times New Roman" w:hAnsi="Times New Roman"/>
          <w:sz w:val="28"/>
          <w:szCs w:val="28"/>
          <w:highlight w:val="green"/>
          <w:lang w:eastAsia="ru-RU"/>
        </w:rPr>
        <w:t>замещающим</w:t>
      </w:r>
      <w:r w:rsidR="0069147F" w:rsidRPr="0069147F">
        <w:rPr>
          <w:rFonts w:ascii="Times New Roman" w:eastAsia="Times New Roman" w:hAnsi="Times New Roman"/>
          <w:sz w:val="28"/>
          <w:szCs w:val="28"/>
          <w:highlight w:val="green"/>
          <w:lang w:eastAsia="ru-RU"/>
        </w:rPr>
        <w:t>и</w:t>
      </w:r>
      <w:r w:rsidRPr="008D7BCF">
        <w:rPr>
          <w:rFonts w:ascii="Times New Roman" w:eastAsia="Times New Roman" w:hAnsi="Times New Roman"/>
          <w:sz w:val="28"/>
          <w:szCs w:val="28"/>
          <w:lang w:eastAsia="ru-RU"/>
        </w:rPr>
        <w:t xml:space="preserve"> муниципальные должности в органах местного самоуправления Горного сельсовета (далее -  лицо, замещающее муници</w:t>
      </w:r>
      <w:r w:rsidR="00827EF2">
        <w:rPr>
          <w:rFonts w:ascii="Times New Roman" w:eastAsia="Times New Roman" w:hAnsi="Times New Roman"/>
          <w:sz w:val="28"/>
          <w:szCs w:val="28"/>
          <w:lang w:eastAsia="ru-RU"/>
        </w:rPr>
        <w:t>пальную должность</w:t>
      </w:r>
      <w:r w:rsidRPr="008D7BCF">
        <w:rPr>
          <w:rFonts w:ascii="Times New Roman" w:eastAsia="Times New Roman" w:hAnsi="Times New Roman"/>
          <w:sz w:val="28"/>
          <w:szCs w:val="28"/>
          <w:lang w:eastAsia="ru-RU"/>
        </w:rPr>
        <w:t>, лицо) являются:</w:t>
      </w: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выборное должностное лицо местного самоуправления (Глава Горного сельсовета);</w:t>
      </w: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депутат, член выборного органа местного самоуправления, осуществляющий свои полномочия</w:t>
      </w:r>
      <w:proofErr w:type="gramStart"/>
      <w:r w:rsidRPr="008D7BCF">
        <w:rPr>
          <w:rFonts w:ascii="Times New Roman" w:eastAsia="Times New Roman" w:hAnsi="Times New Roman"/>
          <w:sz w:val="28"/>
          <w:szCs w:val="28"/>
          <w:lang w:eastAsia="ru-RU"/>
        </w:rPr>
        <w:t xml:space="preserve"> ;</w:t>
      </w:r>
      <w:proofErr w:type="gramEnd"/>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3. Лицо, замещающее муниципальную должность</w:t>
      </w:r>
      <w:proofErr w:type="gramStart"/>
      <w:r w:rsidRPr="008D7BCF">
        <w:rPr>
          <w:rFonts w:ascii="Times New Roman" w:eastAsia="Times New Roman" w:hAnsi="Times New Roman"/>
          <w:sz w:val="28"/>
          <w:szCs w:val="28"/>
          <w:lang w:eastAsia="ru-RU"/>
        </w:rPr>
        <w:t xml:space="preserve"> ,</w:t>
      </w:r>
      <w:proofErr w:type="gramEnd"/>
      <w:r w:rsidRPr="008D7BCF">
        <w:rPr>
          <w:rFonts w:ascii="Times New Roman" w:eastAsia="Times New Roman" w:hAnsi="Times New Roman"/>
          <w:sz w:val="28"/>
          <w:szCs w:val="28"/>
          <w:lang w:eastAsia="ru-RU"/>
        </w:rPr>
        <w:t xml:space="preserve"> подлежит увольнению (освобождению от должности) в связи с утратой доверия в следующих случаях, предусмотренных статьей 13.1 Федерального закона от 25.12.2008 № 273-ФЗ «О противодействии коррупции»: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 непринятия лицом мер по предотвращению и (или) урегулированию конфликта интересов,</w:t>
      </w:r>
      <w:r>
        <w:rPr>
          <w:rFonts w:ascii="Times New Roman" w:eastAsia="Times New Roman" w:hAnsi="Times New Roman"/>
          <w:sz w:val="28"/>
          <w:szCs w:val="28"/>
          <w:lang w:eastAsia="ru-RU"/>
        </w:rPr>
        <w:t xml:space="preserve"> стороной которого оно является,</w:t>
      </w:r>
      <w:r w:rsidRPr="008D7BCF">
        <w:rPr>
          <w:rFonts w:ascii="Times New Roman" w:eastAsia="Times New Roman" w:hAnsi="Times New Roman"/>
          <w:sz w:val="28"/>
          <w:szCs w:val="28"/>
          <w:lang w:eastAsia="ru-RU"/>
        </w:rPr>
        <w:t xml:space="preserve"> </w:t>
      </w:r>
      <w:r w:rsidRPr="00A675C2">
        <w:rPr>
          <w:rFonts w:ascii="Times New Roman" w:eastAsia="Times New Roman" w:hAnsi="Times New Roman"/>
          <w:sz w:val="28"/>
          <w:szCs w:val="28"/>
          <w:lang w:eastAsia="ru-RU"/>
        </w:rPr>
        <w:t>за исключением случаев, установленных  федеральными законами</w:t>
      </w:r>
      <w:r w:rsidR="00A520A0" w:rsidRPr="00A675C2">
        <w:rPr>
          <w:rFonts w:ascii="Times New Roman" w:eastAsia="Times New Roman" w:hAnsi="Times New Roman"/>
          <w:sz w:val="28"/>
          <w:szCs w:val="28"/>
          <w:lang w:eastAsia="ru-RU"/>
        </w:rPr>
        <w:t>;</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A520A0">
        <w:rPr>
          <w:rFonts w:ascii="Times New Roman" w:eastAsia="Times New Roman" w:hAnsi="Times New Roman"/>
          <w:sz w:val="28"/>
          <w:szCs w:val="28"/>
          <w:lang w:eastAsia="ru-RU"/>
        </w:rPr>
        <w:t>,</w:t>
      </w:r>
      <w:r w:rsidRPr="008D7BCF">
        <w:rPr>
          <w:rFonts w:ascii="Times New Roman" w:eastAsia="Times New Roman" w:hAnsi="Times New Roman"/>
          <w:sz w:val="28"/>
          <w:szCs w:val="28"/>
          <w:lang w:eastAsia="ru-RU"/>
        </w:rPr>
        <w:t xml:space="preserve"> </w:t>
      </w:r>
      <w:r w:rsidRPr="00A675C2">
        <w:rPr>
          <w:rFonts w:ascii="Times New Roman" w:eastAsia="Times New Roman" w:hAnsi="Times New Roman"/>
          <w:sz w:val="28"/>
          <w:szCs w:val="28"/>
          <w:lang w:eastAsia="ru-RU"/>
        </w:rPr>
        <w:t>представления заведомо не</w:t>
      </w:r>
      <w:r w:rsidR="00A520A0" w:rsidRPr="00A675C2">
        <w:rPr>
          <w:rFonts w:ascii="Times New Roman" w:eastAsia="Times New Roman" w:hAnsi="Times New Roman"/>
          <w:sz w:val="28"/>
          <w:szCs w:val="28"/>
          <w:lang w:eastAsia="ru-RU"/>
        </w:rPr>
        <w:t>полных</w:t>
      </w:r>
      <w:r w:rsidRPr="00A675C2">
        <w:rPr>
          <w:rFonts w:ascii="Times New Roman" w:eastAsia="Times New Roman" w:hAnsi="Times New Roman"/>
          <w:sz w:val="28"/>
          <w:szCs w:val="28"/>
          <w:lang w:eastAsia="ru-RU"/>
        </w:rPr>
        <w:t xml:space="preserve"> сведений,</w:t>
      </w:r>
      <w:r w:rsidR="00A520A0" w:rsidRPr="00A675C2">
        <w:rPr>
          <w:rFonts w:ascii="Times New Roman" w:eastAsia="Times New Roman" w:hAnsi="Times New Roman"/>
          <w:sz w:val="28"/>
          <w:szCs w:val="28"/>
          <w:lang w:eastAsia="ru-RU"/>
        </w:rPr>
        <w:t xml:space="preserve"> за исключением  случаев, установленных </w:t>
      </w:r>
      <w:r w:rsidRPr="00A675C2">
        <w:rPr>
          <w:rFonts w:ascii="Times New Roman" w:eastAsia="Times New Roman" w:hAnsi="Times New Roman"/>
          <w:sz w:val="28"/>
          <w:szCs w:val="28"/>
          <w:lang w:eastAsia="ru-RU"/>
        </w:rPr>
        <w:t xml:space="preserve"> федеральными законами</w:t>
      </w:r>
      <w:r w:rsidR="00A520A0" w:rsidRPr="00A675C2">
        <w:rPr>
          <w:rFonts w:ascii="Times New Roman" w:eastAsia="Times New Roman" w:hAnsi="Times New Roman"/>
          <w:sz w:val="28"/>
          <w:szCs w:val="28"/>
          <w:lang w:eastAsia="ru-RU"/>
        </w:rPr>
        <w:t>, либо  представления заведомо недостоверных сведений</w:t>
      </w:r>
      <w:r w:rsidRPr="00A675C2">
        <w:rPr>
          <w:rFonts w:ascii="Times New Roman" w:eastAsia="Times New Roman" w:hAnsi="Times New Roman"/>
          <w:sz w:val="28"/>
          <w:szCs w:val="28"/>
          <w:lang w:eastAsia="ru-RU"/>
        </w:rPr>
        <w:t>;</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4) осуществления лицом предпринимательской деятельности;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7BCF" w:rsidRPr="00A675C2"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4. </w:t>
      </w:r>
      <w:proofErr w:type="gramStart"/>
      <w:r w:rsidRPr="008D7BCF">
        <w:rPr>
          <w:rFonts w:ascii="Times New Roman" w:eastAsia="Times New Roman" w:hAnsi="Times New Roman"/>
          <w:sz w:val="28"/>
          <w:szCs w:val="2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w:t>
      </w:r>
      <w:r w:rsidR="00A520A0">
        <w:rPr>
          <w:rFonts w:ascii="Times New Roman" w:eastAsia="Times New Roman" w:hAnsi="Times New Roman"/>
          <w:sz w:val="28"/>
          <w:szCs w:val="28"/>
          <w:lang w:eastAsia="ru-RU"/>
        </w:rPr>
        <w:t xml:space="preserve">о является подчиненное ему лицо, </w:t>
      </w:r>
      <w:r w:rsidR="00A520A0" w:rsidRPr="00A675C2">
        <w:rPr>
          <w:rFonts w:ascii="Times New Roman" w:eastAsia="Times New Roman" w:hAnsi="Times New Roman"/>
          <w:sz w:val="28"/>
          <w:szCs w:val="28"/>
          <w:lang w:eastAsia="ru-RU"/>
        </w:rPr>
        <w:t>за исключением случаев, установленных федеральными</w:t>
      </w:r>
      <w:proofErr w:type="gramEnd"/>
      <w:r w:rsidR="00A520A0" w:rsidRPr="00A675C2">
        <w:rPr>
          <w:rFonts w:ascii="Times New Roman" w:eastAsia="Times New Roman" w:hAnsi="Times New Roman"/>
          <w:sz w:val="28"/>
          <w:szCs w:val="28"/>
          <w:lang w:eastAsia="ru-RU"/>
        </w:rPr>
        <w:t xml:space="preserve"> законами.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w:t>
      </w:r>
      <w:r w:rsidR="008D7BCF" w:rsidRPr="0069147F">
        <w:rPr>
          <w:rFonts w:ascii="Times New Roman" w:eastAsia="Times New Roman" w:hAnsi="Times New Roman"/>
          <w:bCs/>
          <w:sz w:val="28"/>
          <w:szCs w:val="28"/>
          <w:highlight w:val="green"/>
          <w:lang w:eastAsia="ru-RU"/>
        </w:rPr>
        <w:t xml:space="preserve">4.1. </w:t>
      </w:r>
      <w:proofErr w:type="gramStart"/>
      <w:r w:rsidRPr="0069147F">
        <w:rPr>
          <w:rFonts w:ascii="Times New Roman" w:eastAsia="Times New Roman" w:hAnsi="Times New Roman"/>
          <w:bCs/>
          <w:sz w:val="28"/>
          <w:szCs w:val="28"/>
          <w:highlight w:val="green"/>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подлежат включению в реестр лиц, уволенных в связи с утратой доверия за совершение коррупционного правонарушения (далее - реестр), размещенный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(далее - единая</w:t>
      </w:r>
      <w:proofErr w:type="gramEnd"/>
      <w:r w:rsidRPr="0069147F">
        <w:rPr>
          <w:rFonts w:ascii="Times New Roman" w:eastAsia="Times New Roman" w:hAnsi="Times New Roman"/>
          <w:bCs/>
          <w:sz w:val="28"/>
          <w:szCs w:val="28"/>
          <w:highlight w:val="green"/>
          <w:lang w:eastAsia="ru-RU"/>
        </w:rPr>
        <w:t xml:space="preserve"> система), за исключением сведений, составляющих государственную тайну, сроком на пять лет с момента принятия акта, явившегося основанием для включения в реестр</w:t>
      </w:r>
      <w:proofErr w:type="gramStart"/>
      <w:r w:rsidRPr="0069147F">
        <w:rPr>
          <w:rFonts w:ascii="Times New Roman" w:eastAsia="Times New Roman" w:hAnsi="Times New Roman"/>
          <w:bCs/>
          <w:sz w:val="28"/>
          <w:szCs w:val="28"/>
          <w:highlight w:val="green"/>
          <w:lang w:eastAsia="ru-RU"/>
        </w:rPr>
        <w:t>.»;</w:t>
      </w:r>
      <w:proofErr w:type="gramEnd"/>
    </w:p>
    <w:p w:rsidR="0069147F" w:rsidRPr="0069147F" w:rsidRDefault="0069147F" w:rsidP="0069147F">
      <w:pPr>
        <w:spacing w:after="0" w:line="240" w:lineRule="auto"/>
        <w:jc w:val="both"/>
        <w:rPr>
          <w:rFonts w:ascii="Times New Roman" w:hAnsi="Times New Roman"/>
          <w:sz w:val="28"/>
          <w:szCs w:val="28"/>
          <w:highlight w:val="green"/>
        </w:rPr>
      </w:pPr>
      <w:r w:rsidRPr="0069147F">
        <w:rPr>
          <w:rFonts w:ascii="Times New Roman" w:hAnsi="Times New Roman"/>
          <w:sz w:val="28"/>
          <w:szCs w:val="28"/>
          <w:highlight w:val="green"/>
        </w:rPr>
        <w:t xml:space="preserve">        4.2</w:t>
      </w:r>
      <w:r w:rsidRPr="001C757B">
        <w:rPr>
          <w:rFonts w:ascii="Times New Roman" w:hAnsi="Times New Roman"/>
          <w:sz w:val="28"/>
          <w:szCs w:val="28"/>
          <w:highlight w:val="green"/>
        </w:rPr>
        <w:t>. Реестр ведется высшим исполнительным органом власти Красноярского края  - заместителем руководителя администрации Губернатора Красноярского края - начальником управления кадров и государственной службы Губернатора Красноярского края (далее - уполномоченный орган</w:t>
      </w:r>
      <w:proofErr w:type="gramStart"/>
      <w:r w:rsidRPr="001C757B">
        <w:rPr>
          <w:rFonts w:ascii="Times New Roman" w:hAnsi="Times New Roman"/>
          <w:sz w:val="28"/>
          <w:szCs w:val="28"/>
          <w:highlight w:val="green"/>
        </w:rPr>
        <w:t xml:space="preserve"> )</w:t>
      </w:r>
      <w:proofErr w:type="gramEnd"/>
      <w:r w:rsidRPr="001C757B">
        <w:rPr>
          <w:rFonts w:ascii="Times New Roman" w:hAnsi="Times New Roman"/>
          <w:sz w:val="28"/>
          <w:szCs w:val="28"/>
          <w:highlight w:val="green"/>
        </w:rPr>
        <w:t xml:space="preserve"> и размещается в открытом доступе на официальном сайте единой системы по адресу </w:t>
      </w:r>
      <w:hyperlink r:id="rId8" w:history="1">
        <w:r w:rsidRPr="0069147F">
          <w:rPr>
            <w:rStyle w:val="a6"/>
            <w:rFonts w:ascii="Times New Roman" w:hAnsi="Times New Roman"/>
            <w:sz w:val="28"/>
            <w:szCs w:val="28"/>
            <w:highlight w:val="green"/>
          </w:rPr>
          <w:t>http://gossluzhba.gov.ru/reestr</w:t>
        </w:r>
      </w:hyperlink>
      <w:r w:rsidRPr="001C757B">
        <w:rPr>
          <w:rFonts w:ascii="Times New Roman" w:hAnsi="Times New Roman"/>
          <w:sz w:val="28"/>
          <w:szCs w:val="28"/>
          <w:highlight w:val="green"/>
        </w:rPr>
        <w:t>.</w:t>
      </w:r>
    </w:p>
    <w:p w:rsidR="0069147F" w:rsidRPr="001C757B" w:rsidRDefault="0069147F" w:rsidP="0069147F">
      <w:pPr>
        <w:spacing w:after="0" w:line="240" w:lineRule="auto"/>
        <w:jc w:val="both"/>
        <w:rPr>
          <w:rFonts w:ascii="Times New Roman" w:hAnsi="Times New Roman"/>
          <w:sz w:val="28"/>
          <w:szCs w:val="28"/>
          <w:highlight w:val="green"/>
        </w:rPr>
      </w:pPr>
      <w:r w:rsidRPr="0069147F">
        <w:rPr>
          <w:rFonts w:ascii="Times New Roman" w:hAnsi="Times New Roman"/>
          <w:sz w:val="28"/>
          <w:szCs w:val="28"/>
          <w:highlight w:val="green"/>
        </w:rPr>
        <w:t xml:space="preserve">       4.3</w:t>
      </w:r>
      <w:r w:rsidRPr="001C757B">
        <w:rPr>
          <w:rFonts w:ascii="Times New Roman" w:hAnsi="Times New Roman"/>
          <w:sz w:val="28"/>
          <w:szCs w:val="28"/>
          <w:highlight w:val="green"/>
        </w:rPr>
        <w:t xml:space="preserve">. Председатель </w:t>
      </w:r>
      <w:r w:rsidRPr="0069147F">
        <w:rPr>
          <w:rFonts w:ascii="Times New Roman" w:hAnsi="Times New Roman"/>
          <w:sz w:val="28"/>
          <w:szCs w:val="28"/>
          <w:highlight w:val="green"/>
        </w:rPr>
        <w:t xml:space="preserve">Горного </w:t>
      </w:r>
      <w:r w:rsidRPr="001C757B">
        <w:rPr>
          <w:rFonts w:ascii="Times New Roman" w:hAnsi="Times New Roman"/>
          <w:sz w:val="28"/>
          <w:szCs w:val="28"/>
          <w:highlight w:val="green"/>
        </w:rPr>
        <w:t>сельского Совета депутатов определяет должностное лицо, ответственное за направление сведений (далее - должностное лицо) в уполномоченный орган, в соответствии с настоящим Порядком для их включения в реестр, а также для исключения из реестра сведений по основаниям, указанным в пункте 21 настоящего Порядка.</w:t>
      </w:r>
    </w:p>
    <w:p w:rsidR="0069147F" w:rsidRPr="001C757B" w:rsidRDefault="0069147F" w:rsidP="0069147F">
      <w:pPr>
        <w:shd w:val="clear" w:color="auto" w:fill="FFFFFF"/>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4.4</w:t>
      </w:r>
      <w:r w:rsidRPr="001C757B">
        <w:rPr>
          <w:rFonts w:ascii="Times New Roman" w:hAnsi="Times New Roman"/>
          <w:sz w:val="28"/>
          <w:szCs w:val="28"/>
          <w:highlight w:val="green"/>
        </w:rPr>
        <w:t>. Сведения направляются в уполномоченный орган должностным лицом в отношении лиц, замещавших муниципальные должности.</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4.5</w:t>
      </w:r>
      <w:r w:rsidRPr="001C757B">
        <w:rPr>
          <w:rFonts w:ascii="Times New Roman" w:hAnsi="Times New Roman"/>
          <w:sz w:val="28"/>
          <w:szCs w:val="28"/>
          <w:highlight w:val="green"/>
        </w:rPr>
        <w:t>. Должностное лицо несет установленную законодательством Российской Федерации дисциплинарную ответственность за достоверность, полноту и своевременность направления сведений в уполномоченный орган.</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4.6</w:t>
      </w:r>
      <w:r w:rsidRPr="001C757B">
        <w:rPr>
          <w:rFonts w:ascii="Times New Roman" w:hAnsi="Times New Roman"/>
          <w:sz w:val="28"/>
          <w:szCs w:val="28"/>
          <w:highlight w:val="green"/>
        </w:rPr>
        <w:t>. Должностное лицо, направляет информацию в уполномоченный орган в течени</w:t>
      </w:r>
      <w:proofErr w:type="gramStart"/>
      <w:r w:rsidRPr="001C757B">
        <w:rPr>
          <w:rFonts w:ascii="Times New Roman" w:hAnsi="Times New Roman"/>
          <w:sz w:val="28"/>
          <w:szCs w:val="28"/>
          <w:highlight w:val="green"/>
        </w:rPr>
        <w:t>и</w:t>
      </w:r>
      <w:proofErr w:type="gramEnd"/>
      <w:r w:rsidRPr="001C757B">
        <w:rPr>
          <w:rFonts w:ascii="Times New Roman" w:hAnsi="Times New Roman"/>
          <w:sz w:val="28"/>
          <w:szCs w:val="28"/>
          <w:highlight w:val="green"/>
        </w:rPr>
        <w:t xml:space="preserve"> 10 рабочих дней со дня принятия соответствующего акта об  увольнения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4.7</w:t>
      </w:r>
      <w:r w:rsidRPr="001C757B">
        <w:rPr>
          <w:rFonts w:ascii="Times New Roman" w:hAnsi="Times New Roman"/>
          <w:sz w:val="28"/>
          <w:szCs w:val="28"/>
          <w:highlight w:val="green"/>
        </w:rPr>
        <w:t>. Для включения сведений в реестр в уполномоченный орган направляется следующая информация о лице, которое было уволено (освобождено от должности):</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1) фамилия, имя и отчество;</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2) дата рождения;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3) идентификационный номер налогоплательщика (ИНН), присваиваемый налоговым органом Российской Федерации, или аналог идентификационного номера налогоплательщика в соответствии с законодательством соответствующего иностранного государства (для иностранных лиц) – при наличии;</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4) страховой номер индивидуального лицевого счета (СНИЛС) – при наличии;</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5) номер и серия паспорта или реквизиты заменяющего его документа;</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6) наименование органа (организации), в котором замещало должность лицо;</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7) наименование должности, замещаемой на момент увольнения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8) дата и номер (реквизиты) соответствующего акта или решения суда об увольнении (освобождении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9) сведения о совершенном коррупционном правонарушении, послужившем основанием для увольнения (освобождения от должности) в связи с утратой доверия за совершение коррупционного правонарушения, со ссылкой на положение нормативного правового акта, требования которого были нарушены.</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4.8</w:t>
      </w:r>
      <w:r w:rsidRPr="001C757B">
        <w:rPr>
          <w:rFonts w:ascii="Times New Roman" w:hAnsi="Times New Roman"/>
          <w:sz w:val="28"/>
          <w:szCs w:val="28"/>
          <w:highlight w:val="green"/>
        </w:rPr>
        <w:t>. Одновременно в уполномоченный орган направляется заверенная копия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4.9</w:t>
      </w:r>
      <w:r w:rsidRPr="001C757B">
        <w:rPr>
          <w:rFonts w:ascii="Times New Roman" w:hAnsi="Times New Roman"/>
          <w:sz w:val="28"/>
          <w:szCs w:val="28"/>
          <w:highlight w:val="green"/>
        </w:rPr>
        <w:t>. Сведения исключаются из реестра по следующим основаниям:</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1) отмена акта об увольнения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2) вступление в установленном порядке в законную силу решения суда об отмене акта или решения суда об увольнении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3) истечение 5 лет со дня принятия акта или решения суда об увольнении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4) смерть лица, которое было уволено (освобождено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4.10</w:t>
      </w:r>
      <w:r w:rsidRPr="001C757B">
        <w:rPr>
          <w:rFonts w:ascii="Times New Roman" w:hAnsi="Times New Roman"/>
          <w:sz w:val="28"/>
          <w:szCs w:val="28"/>
          <w:highlight w:val="green"/>
        </w:rPr>
        <w:t xml:space="preserve">. Должностное лицо обязано направить уведомление об исключении из реестра сведений </w:t>
      </w:r>
      <w:r w:rsidRPr="0069147F">
        <w:rPr>
          <w:rFonts w:ascii="Times New Roman" w:hAnsi="Times New Roman"/>
          <w:sz w:val="28"/>
          <w:szCs w:val="28"/>
          <w:highlight w:val="green"/>
        </w:rPr>
        <w:t>в уполномоченный орган в течение</w:t>
      </w:r>
      <w:r w:rsidRPr="001C757B">
        <w:rPr>
          <w:rFonts w:ascii="Times New Roman" w:hAnsi="Times New Roman"/>
          <w:sz w:val="28"/>
          <w:szCs w:val="28"/>
          <w:highlight w:val="green"/>
        </w:rPr>
        <w:t xml:space="preserve"> 5 рабочих дней со дня наступления оснований, предусмотренных подпунктами 1 и 2 пункта 21 настоящего Порядка, или со дня получения письменного заявления  в соответствии с пунктами 23 и 24 настоящего Порядка.</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4.11</w:t>
      </w:r>
      <w:r w:rsidRPr="001C757B">
        <w:rPr>
          <w:rFonts w:ascii="Times New Roman" w:hAnsi="Times New Roman"/>
          <w:sz w:val="28"/>
          <w:szCs w:val="28"/>
          <w:highlight w:val="green"/>
        </w:rPr>
        <w:t xml:space="preserve">. </w:t>
      </w:r>
      <w:proofErr w:type="gramStart"/>
      <w:r w:rsidRPr="001C757B">
        <w:rPr>
          <w:rFonts w:ascii="Times New Roman" w:hAnsi="Times New Roman"/>
          <w:sz w:val="28"/>
          <w:szCs w:val="28"/>
          <w:highlight w:val="green"/>
        </w:rPr>
        <w:t>Для исключения из реестра сведений по основанию, предусмотренному подпунктом 2 пункта 21 настоящего Порядка, лицо, в отношении которого судом было принято решение об отмене акта, явившегося основанием для включения сведений в реестр,</w:t>
      </w:r>
      <w:r w:rsidRPr="0069147F">
        <w:rPr>
          <w:rFonts w:ascii="Times New Roman" w:hAnsi="Times New Roman"/>
          <w:sz w:val="28"/>
          <w:szCs w:val="28"/>
          <w:highlight w:val="green"/>
        </w:rPr>
        <w:t xml:space="preserve"> вправе направить в Горный </w:t>
      </w:r>
      <w:r w:rsidRPr="001C757B">
        <w:rPr>
          <w:rFonts w:ascii="Times New Roman" w:hAnsi="Times New Roman"/>
          <w:sz w:val="28"/>
          <w:szCs w:val="28"/>
          <w:highlight w:val="green"/>
        </w:rPr>
        <w:t xml:space="preserve"> 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 решения суда.</w:t>
      </w:r>
      <w:proofErr w:type="gramEnd"/>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4.12</w:t>
      </w:r>
      <w:r w:rsidRPr="001C757B">
        <w:rPr>
          <w:rFonts w:ascii="Times New Roman" w:hAnsi="Times New Roman"/>
          <w:sz w:val="28"/>
          <w:szCs w:val="28"/>
          <w:highlight w:val="green"/>
        </w:rPr>
        <w:t xml:space="preserve">. </w:t>
      </w:r>
      <w:proofErr w:type="gramStart"/>
      <w:r w:rsidRPr="001C757B">
        <w:rPr>
          <w:rFonts w:ascii="Times New Roman" w:hAnsi="Times New Roman"/>
          <w:sz w:val="28"/>
          <w:szCs w:val="28"/>
          <w:highlight w:val="green"/>
        </w:rPr>
        <w:t xml:space="preserve">Для исключения из реестра сведений по основанию, предусмотренному подпунктом 4 пункта 21 настоящего Порядка, родственники или свойственники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вправе направить в </w:t>
      </w:r>
      <w:r w:rsidRPr="0069147F">
        <w:rPr>
          <w:rFonts w:ascii="Times New Roman" w:hAnsi="Times New Roman"/>
          <w:sz w:val="28"/>
          <w:szCs w:val="28"/>
          <w:highlight w:val="green"/>
        </w:rPr>
        <w:t xml:space="preserve">Горный </w:t>
      </w:r>
      <w:r w:rsidRPr="001C757B">
        <w:rPr>
          <w:rFonts w:ascii="Times New Roman" w:hAnsi="Times New Roman"/>
          <w:sz w:val="28"/>
          <w:szCs w:val="28"/>
          <w:highlight w:val="green"/>
        </w:rPr>
        <w:t>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w:t>
      </w:r>
      <w:proofErr w:type="gramEnd"/>
      <w:r w:rsidRPr="001C757B">
        <w:rPr>
          <w:rFonts w:ascii="Times New Roman" w:hAnsi="Times New Roman"/>
          <w:sz w:val="28"/>
          <w:szCs w:val="28"/>
          <w:highlight w:val="green"/>
        </w:rPr>
        <w:t xml:space="preserve"> свидетельства о смерти.</w:t>
      </w:r>
    </w:p>
    <w:p w:rsidR="0069147F" w:rsidRPr="001C757B" w:rsidRDefault="0069147F" w:rsidP="0069147F">
      <w:pPr>
        <w:spacing w:after="0" w:line="240" w:lineRule="auto"/>
        <w:ind w:firstLine="709"/>
        <w:jc w:val="both"/>
        <w:rPr>
          <w:rFonts w:ascii="Times New Roman" w:hAnsi="Times New Roman"/>
          <w:sz w:val="28"/>
          <w:szCs w:val="28"/>
        </w:rPr>
      </w:pPr>
      <w:r w:rsidRPr="0069147F">
        <w:rPr>
          <w:rFonts w:ascii="Times New Roman" w:hAnsi="Times New Roman"/>
          <w:sz w:val="28"/>
          <w:szCs w:val="28"/>
          <w:highlight w:val="green"/>
        </w:rPr>
        <w:t>4.13</w:t>
      </w:r>
      <w:r w:rsidRPr="001C757B">
        <w:rPr>
          <w:rFonts w:ascii="Times New Roman" w:hAnsi="Times New Roman"/>
          <w:sz w:val="28"/>
          <w:szCs w:val="28"/>
          <w:highlight w:val="green"/>
        </w:rPr>
        <w:t xml:space="preserve">. В случае упразднения (ликвидации </w:t>
      </w:r>
      <w:r w:rsidRPr="0069147F">
        <w:rPr>
          <w:rFonts w:ascii="Times New Roman" w:hAnsi="Times New Roman"/>
          <w:sz w:val="28"/>
          <w:szCs w:val="28"/>
          <w:highlight w:val="green"/>
        </w:rPr>
        <w:t xml:space="preserve">Горного </w:t>
      </w:r>
      <w:r w:rsidRPr="001C757B">
        <w:rPr>
          <w:rFonts w:ascii="Times New Roman" w:hAnsi="Times New Roman"/>
          <w:sz w:val="28"/>
          <w:szCs w:val="28"/>
          <w:highlight w:val="green"/>
        </w:rPr>
        <w:t>сельского Совета депутатов), письменные заявления, указанные в пунктах 23 и 24 настоящего Порядка, направляются непосредственно в уполномоченный орган посредством почтовой связи (передаются на личном приеме граждан).</w:t>
      </w:r>
      <w:r w:rsidRPr="0069147F">
        <w:rPr>
          <w:rFonts w:ascii="Times New Roman" w:hAnsi="Times New Roman"/>
          <w:sz w:val="28"/>
          <w:szCs w:val="28"/>
          <w:highlight w:val="green"/>
        </w:rPr>
        <w:t>»;</w:t>
      </w:r>
    </w:p>
    <w:p w:rsidR="0069147F" w:rsidRPr="0069147F" w:rsidRDefault="0069147F" w:rsidP="0069147F">
      <w:pPr>
        <w:spacing w:after="0"/>
        <w:rPr>
          <w:rFonts w:ascii="Times New Roman" w:eastAsia="Times New Roman" w:hAnsi="Times New Roman"/>
          <w:sz w:val="28"/>
          <w:szCs w:val="28"/>
          <w:highlight w:val="green"/>
          <w:lang w:eastAsia="ru-RU"/>
        </w:rPr>
      </w:pPr>
      <w:r>
        <w:rPr>
          <w:rFonts w:ascii="Times New Roman" w:eastAsia="Times New Roman" w:hAnsi="Times New Roman"/>
          <w:sz w:val="28"/>
          <w:szCs w:val="28"/>
          <w:lang w:eastAsia="ru-RU"/>
        </w:rPr>
        <w:t xml:space="preserve">         </w:t>
      </w:r>
      <w:r w:rsidR="008D7BCF" w:rsidRPr="0069147F">
        <w:rPr>
          <w:rFonts w:ascii="Times New Roman" w:eastAsia="Times New Roman" w:hAnsi="Times New Roman"/>
          <w:sz w:val="28"/>
          <w:szCs w:val="28"/>
          <w:highlight w:val="green"/>
          <w:lang w:eastAsia="ru-RU"/>
        </w:rPr>
        <w:t xml:space="preserve">5. </w:t>
      </w:r>
      <w:r w:rsidRPr="0069147F">
        <w:rPr>
          <w:rFonts w:ascii="Times New Roman" w:eastAsia="Times New Roman" w:hAnsi="Times New Roman"/>
          <w:sz w:val="28"/>
          <w:szCs w:val="28"/>
          <w:highlight w:val="green"/>
          <w:lang w:eastAsia="ru-RU"/>
        </w:rPr>
        <w:t>Решение об увольнении в связи с утратой доверия принимается на основании:</w:t>
      </w:r>
    </w:p>
    <w:p w:rsidR="0069147F" w:rsidRPr="005908E7" w:rsidRDefault="0069147F" w:rsidP="0069147F">
      <w:pPr>
        <w:tabs>
          <w:tab w:val="left" w:pos="840"/>
          <w:tab w:val="left" w:pos="1080"/>
        </w:tabs>
        <w:spacing w:after="0" w:line="240" w:lineRule="auto"/>
        <w:ind w:firstLine="709"/>
        <w:jc w:val="both"/>
        <w:rPr>
          <w:rFonts w:ascii="Times New Roman" w:eastAsia="Times New Roman" w:hAnsi="Times New Roman"/>
          <w:sz w:val="28"/>
          <w:szCs w:val="28"/>
          <w:highlight w:val="green"/>
          <w:lang w:eastAsia="ru-RU"/>
        </w:rPr>
      </w:pPr>
      <w:r w:rsidRPr="005908E7">
        <w:rPr>
          <w:rFonts w:ascii="Times New Roman" w:eastAsia="Times New Roman" w:hAnsi="Times New Roman"/>
          <w:sz w:val="28"/>
          <w:szCs w:val="28"/>
          <w:highlight w:val="green"/>
          <w:lang w:eastAsia="ru-RU"/>
        </w:rPr>
        <w:t>1) доклада о результатах проверки, проведенной Комиссией, по основаниям указанным в пункте 3.4. настоящего Порядка, представленного в письменном виде;</w:t>
      </w:r>
    </w:p>
    <w:p w:rsidR="0069147F" w:rsidRDefault="0069147F" w:rsidP="0069147F">
      <w:pPr>
        <w:spacing w:after="0" w:line="240" w:lineRule="auto"/>
        <w:ind w:firstLine="709"/>
        <w:jc w:val="both"/>
        <w:rPr>
          <w:rFonts w:ascii="Times New Roman" w:hAnsi="Times New Roman"/>
          <w:sz w:val="28"/>
          <w:szCs w:val="28"/>
        </w:rPr>
      </w:pPr>
      <w:r w:rsidRPr="005908E7">
        <w:rPr>
          <w:rFonts w:ascii="Times New Roman" w:eastAsia="Times New Roman" w:hAnsi="Times New Roman"/>
          <w:sz w:val="28"/>
          <w:szCs w:val="28"/>
          <w:highlight w:val="green"/>
          <w:lang w:eastAsia="ru-RU"/>
        </w:rPr>
        <w:t xml:space="preserve">2) </w:t>
      </w:r>
      <w:r w:rsidRPr="005908E7">
        <w:rPr>
          <w:rFonts w:ascii="Times New Roman" w:hAnsi="Times New Roman"/>
          <w:sz w:val="28"/>
          <w:szCs w:val="28"/>
          <w:highlight w:val="green"/>
        </w:rPr>
        <w:t>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Красноярского края</w:t>
      </w:r>
    </w:p>
    <w:p w:rsidR="008D7BCF" w:rsidRPr="008D7BCF" w:rsidRDefault="008D7BCF" w:rsidP="0069147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5.1. Решение об увольнении (освобождении от должности) в связи с утратой доверия лиц, замещающих муниципальные должности, принимается Горным сельским Советом депутатов.</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Решение Горного сельского Совета депутатов считается принятым, если за него проголосовало не менее двух третей от установленной численности депутатов Горного сельского Совета депутатов.</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Pr>
          <w:rFonts w:ascii="Times New Roman" w:eastAsia="Times New Roman" w:hAnsi="Times New Roman"/>
          <w:sz w:val="28"/>
          <w:szCs w:val="28"/>
          <w:lang w:eastAsia="ru-RU"/>
        </w:rPr>
        <w:t xml:space="preserve">      </w:t>
      </w:r>
      <w:r w:rsidR="008D7BCF" w:rsidRPr="008D7BCF">
        <w:rPr>
          <w:rFonts w:ascii="Times New Roman" w:eastAsia="Times New Roman" w:hAnsi="Times New Roman"/>
          <w:sz w:val="28"/>
          <w:szCs w:val="28"/>
          <w:lang w:eastAsia="ru-RU"/>
        </w:rPr>
        <w:t xml:space="preserve"> </w:t>
      </w:r>
      <w:r w:rsidRPr="0069147F">
        <w:rPr>
          <w:rFonts w:ascii="Times New Roman" w:eastAsia="Times New Roman" w:hAnsi="Times New Roman"/>
          <w:bCs/>
          <w:sz w:val="28"/>
          <w:szCs w:val="28"/>
          <w:highlight w:val="green"/>
          <w:lang w:eastAsia="ru-RU"/>
        </w:rPr>
        <w:t xml:space="preserve">6. </w:t>
      </w:r>
      <w:proofErr w:type="gramStart"/>
      <w:r w:rsidRPr="0069147F">
        <w:rPr>
          <w:rFonts w:ascii="Times New Roman" w:eastAsia="Times New Roman" w:hAnsi="Times New Roman"/>
          <w:bCs/>
          <w:sz w:val="28"/>
          <w:szCs w:val="28"/>
          <w:highlight w:val="green"/>
          <w:lang w:eastAsia="ru-RU"/>
        </w:rPr>
        <w:t>Решение об увольнении (освобождении от должности лица, замещающего муниципальную должность, в связи с утратой доверия принимается решением Горного сельского Совета депутатов на основании письменного заключения и материалов, подтверждающих совершение коррупционного правонарушения и представленных по результатам проверки, проведенной комиссией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Горном сельском Совете депутатов (далее по</w:t>
      </w:r>
      <w:proofErr w:type="gramEnd"/>
      <w:r w:rsidRPr="0069147F">
        <w:rPr>
          <w:rFonts w:ascii="Times New Roman" w:eastAsia="Times New Roman" w:hAnsi="Times New Roman"/>
          <w:bCs/>
          <w:sz w:val="28"/>
          <w:szCs w:val="28"/>
          <w:highlight w:val="green"/>
          <w:lang w:eastAsia="ru-RU"/>
        </w:rPr>
        <w:t xml:space="preserve"> тексту - Комиссия), </w:t>
      </w:r>
      <w:proofErr w:type="gramStart"/>
      <w:r w:rsidRPr="0069147F">
        <w:rPr>
          <w:rFonts w:ascii="Times New Roman" w:eastAsia="Times New Roman" w:hAnsi="Times New Roman"/>
          <w:bCs/>
          <w:sz w:val="28"/>
          <w:szCs w:val="28"/>
          <w:highlight w:val="green"/>
          <w:lang w:eastAsia="ru-RU"/>
        </w:rPr>
        <w:t>утвержденной</w:t>
      </w:r>
      <w:proofErr w:type="gramEnd"/>
      <w:r w:rsidRPr="0069147F">
        <w:rPr>
          <w:rFonts w:ascii="Times New Roman" w:eastAsia="Times New Roman" w:hAnsi="Times New Roman"/>
          <w:bCs/>
          <w:sz w:val="28"/>
          <w:szCs w:val="28"/>
          <w:highlight w:val="green"/>
          <w:lang w:eastAsia="ru-RU"/>
        </w:rPr>
        <w:t xml:space="preserve"> решением Горного сельского Совета депутатов, в соответствии с настоящим Порядком.</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Основанием для проверки, указанной в пункте 6  настоящего Порядка, является достаточная информация, представленная в письменном виде:             </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1) правоохранительными органами, иными государственными органами, органами местного самоуправления и их должностными лицами;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2) постоянно действующими региональными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3) общероссийскими и региональными средствами массовой информации.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Информация анонимного характера не может служить основанием для проведения проверки. </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Комиссия при осуществлении проверки вправе:</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1) проводить по своей инициативе беседу с лицом, замещающим муниципальную должность;</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2) получать от лица, замещающего муниципальную должность, пояснения по представленным им сведениям и материалам;</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3) направлять запросы в органы прокуратуры Российской Федерации, федеральные государственные органы, государственные органы Красноярского края, территориальные органы федеральных государственных органов, органы  местного самоуправления, общественные объединения об имеющейся у них информации по основаниям проверки о лице, замещающем муниципальную должность;</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4) запрашивать справки от физических лиц и получать с их согласия информацию.</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В запросе, предусмотренном пунктом 3.5. настоящего Порядка, указываются:</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1) фамилия, имя, отчество (при наличии) руководителя государственного органа, органа местного самоуправления или организации, в которые направляется запрос;</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2) нормативный правовой акт, на основании которого направляется запрос;</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3)  фамилия, имя, отчество (при наличии), дата и место рождения, место регистрации, жительства </w:t>
      </w:r>
      <w:proofErr w:type="gramStart"/>
      <w:r w:rsidRPr="0069147F">
        <w:rPr>
          <w:rFonts w:ascii="Times New Roman" w:eastAsia="Times New Roman" w:hAnsi="Times New Roman"/>
          <w:bCs/>
          <w:sz w:val="28"/>
          <w:szCs w:val="28"/>
          <w:highlight w:val="green"/>
          <w:lang w:eastAsia="ru-RU"/>
        </w:rPr>
        <w:t>и(</w:t>
      </w:r>
      <w:proofErr w:type="gramEnd"/>
      <w:r w:rsidRPr="0069147F">
        <w:rPr>
          <w:rFonts w:ascii="Times New Roman" w:eastAsia="Times New Roman" w:hAnsi="Times New Roman"/>
          <w:bCs/>
          <w:sz w:val="28"/>
          <w:szCs w:val="28"/>
          <w:highlight w:val="green"/>
          <w:lang w:eastAsia="ru-RU"/>
        </w:rPr>
        <w:t>или) пребывания, должность и место работы (службы), вид и реквизиты документа, удостоверяющего личность лица, замещающего муниципальную должность,  в отношении которого имеются сведения о несоблюдении им установленных ограничений;</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4) содержание и объем сведений, подлежащих проверке;</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5) срок предоставления запрашиваемых сведений;</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6) фамилия, инициалы и номер телефона лица, подготовившего запрос.</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Проверка осуществляется в срок, не превышающий 30 календарных дней  со дня принятия решения о ее проведении. В случае необходимости получения других сведений, направления дополнительных запросов или неполучения своевременного ответа, срок проверки может быть продлен до 90 календарных дней лицами, принявшими решение о ее проведении.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Председатель Комиссии обеспечивает:</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1) уведомление в письменной форме лица, замещающего муниципальную должность, о начале в отношении его проверки - в течени</w:t>
      </w:r>
      <w:proofErr w:type="gramStart"/>
      <w:r w:rsidRPr="0069147F">
        <w:rPr>
          <w:rFonts w:ascii="Times New Roman" w:eastAsia="Times New Roman" w:hAnsi="Times New Roman"/>
          <w:bCs/>
          <w:sz w:val="28"/>
          <w:szCs w:val="28"/>
          <w:highlight w:val="green"/>
          <w:lang w:eastAsia="ru-RU"/>
        </w:rPr>
        <w:t>и</w:t>
      </w:r>
      <w:proofErr w:type="gramEnd"/>
      <w:r w:rsidRPr="0069147F">
        <w:rPr>
          <w:rFonts w:ascii="Times New Roman" w:eastAsia="Times New Roman" w:hAnsi="Times New Roman"/>
          <w:bCs/>
          <w:sz w:val="28"/>
          <w:szCs w:val="28"/>
          <w:highlight w:val="green"/>
          <w:lang w:eastAsia="ru-RU"/>
        </w:rPr>
        <w:t xml:space="preserve"> двух рабочих дней со дня получения решения о проведении проверки;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proofErr w:type="gramStart"/>
      <w:r w:rsidRPr="0069147F">
        <w:rPr>
          <w:rFonts w:ascii="Times New Roman" w:eastAsia="Times New Roman" w:hAnsi="Times New Roman"/>
          <w:bCs/>
          <w:sz w:val="28"/>
          <w:szCs w:val="28"/>
          <w:highlight w:val="green"/>
          <w:lang w:eastAsia="ru-RU"/>
        </w:rPr>
        <w:t>2)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предоставляемые им в соответствии с настоящим Порядком,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а при наличии уважительной причины - в срок, согласованный с лицом</w:t>
      </w:r>
      <w:proofErr w:type="gramEnd"/>
      <w:r w:rsidRPr="0069147F">
        <w:rPr>
          <w:rFonts w:ascii="Times New Roman" w:eastAsia="Times New Roman" w:hAnsi="Times New Roman"/>
          <w:bCs/>
          <w:sz w:val="28"/>
          <w:szCs w:val="28"/>
          <w:highlight w:val="green"/>
          <w:lang w:eastAsia="ru-RU"/>
        </w:rPr>
        <w:t xml:space="preserve">, </w:t>
      </w:r>
      <w:proofErr w:type="gramStart"/>
      <w:r w:rsidRPr="0069147F">
        <w:rPr>
          <w:rFonts w:ascii="Times New Roman" w:eastAsia="Times New Roman" w:hAnsi="Times New Roman"/>
          <w:bCs/>
          <w:sz w:val="28"/>
          <w:szCs w:val="28"/>
          <w:highlight w:val="green"/>
          <w:lang w:eastAsia="ru-RU"/>
        </w:rPr>
        <w:t>замещающим</w:t>
      </w:r>
      <w:proofErr w:type="gramEnd"/>
      <w:r w:rsidRPr="0069147F">
        <w:rPr>
          <w:rFonts w:ascii="Times New Roman" w:eastAsia="Times New Roman" w:hAnsi="Times New Roman"/>
          <w:bCs/>
          <w:sz w:val="28"/>
          <w:szCs w:val="28"/>
          <w:highlight w:val="green"/>
          <w:lang w:eastAsia="ru-RU"/>
        </w:rPr>
        <w:t xml:space="preserve"> муниципальную должность. </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Лицо, замещающее муниципальную должность, вправе:</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1) давать пояснения в письменной форме по вопросам, указанным, в подпункте 2 пункта 3.8. настоящего Порядка по результатам проверки. </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Пояснения приобщаются к материалам проверки.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2) представлять документы и давать по ним пояснения в письменной форме;</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3) обращаться к председателю Комиссии с ходатайством по вопросам, указанным в подпункте 2 пункта 3.8. настоящего Порядка.</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По окончании проверки Комиссия в течение 5 рабочих дней подготавливает и направляет председателю Горного сельского Совета депутатов доклад, содержащий факты и обстоятельства, установленные по результатам проверки. </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Доклад содержит:</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1) дату составления;</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2) основания проверки;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3) ФИО и должность лица, замещающего муниципальную должность, в отношении которого проводилась проверка;</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4) результаты проверки;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5) предложение о применении к лицу, замещающему муниципальную должность, мер ответственности.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По окончании проверки в течени</w:t>
      </w:r>
      <w:proofErr w:type="gramStart"/>
      <w:r w:rsidRPr="0069147F">
        <w:rPr>
          <w:rFonts w:ascii="Times New Roman" w:eastAsia="Times New Roman" w:hAnsi="Times New Roman"/>
          <w:bCs/>
          <w:sz w:val="28"/>
          <w:szCs w:val="28"/>
          <w:highlight w:val="green"/>
          <w:lang w:eastAsia="ru-RU"/>
        </w:rPr>
        <w:t>и</w:t>
      </w:r>
      <w:proofErr w:type="gramEnd"/>
      <w:r w:rsidRPr="0069147F">
        <w:rPr>
          <w:rFonts w:ascii="Times New Roman" w:eastAsia="Times New Roman" w:hAnsi="Times New Roman"/>
          <w:bCs/>
          <w:sz w:val="28"/>
          <w:szCs w:val="28"/>
          <w:highlight w:val="green"/>
          <w:lang w:eastAsia="ru-RU"/>
        </w:rPr>
        <w:t xml:space="preserve"> трех рабочих дней председатель Комиссии знакомит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правоохранительные органы в соответствии с их компетенцией в течени</w:t>
      </w:r>
      <w:proofErr w:type="gramStart"/>
      <w:r w:rsidRPr="0069147F">
        <w:rPr>
          <w:rFonts w:ascii="Times New Roman" w:eastAsia="Times New Roman" w:hAnsi="Times New Roman"/>
          <w:bCs/>
          <w:sz w:val="28"/>
          <w:szCs w:val="28"/>
          <w:highlight w:val="green"/>
          <w:lang w:eastAsia="ru-RU"/>
        </w:rPr>
        <w:t>и</w:t>
      </w:r>
      <w:proofErr w:type="gramEnd"/>
      <w:r w:rsidRPr="0069147F">
        <w:rPr>
          <w:rFonts w:ascii="Times New Roman" w:eastAsia="Times New Roman" w:hAnsi="Times New Roman"/>
          <w:bCs/>
          <w:sz w:val="28"/>
          <w:szCs w:val="28"/>
          <w:highlight w:val="green"/>
          <w:lang w:eastAsia="ru-RU"/>
        </w:rPr>
        <w:t xml:space="preserve"> десяти рабочих дней.</w:t>
      </w:r>
    </w:p>
    <w:p w:rsidR="008D7BCF" w:rsidRPr="008D7BCF" w:rsidRDefault="0069147F" w:rsidP="0069147F">
      <w:pPr>
        <w:spacing w:after="0" w:line="240" w:lineRule="auto"/>
        <w:ind w:firstLine="709"/>
        <w:jc w:val="both"/>
        <w:rPr>
          <w:rFonts w:ascii="Times New Roman" w:hAnsi="Times New Roman"/>
          <w:sz w:val="28"/>
          <w:szCs w:val="28"/>
          <w:lang w:eastAsia="ru-RU"/>
        </w:rPr>
      </w:pPr>
      <w:r w:rsidRPr="0069147F">
        <w:rPr>
          <w:rFonts w:ascii="Times New Roman" w:eastAsia="Times New Roman" w:hAnsi="Times New Roman"/>
          <w:bCs/>
          <w:sz w:val="28"/>
          <w:szCs w:val="28"/>
          <w:highlight w:val="green"/>
          <w:lang w:eastAsia="ru-RU"/>
        </w:rPr>
        <w:t xml:space="preserve">         Материалы проверки хранятся в Горном  сельском Совете депутатов в течени</w:t>
      </w:r>
      <w:proofErr w:type="gramStart"/>
      <w:r w:rsidRPr="0069147F">
        <w:rPr>
          <w:rFonts w:ascii="Times New Roman" w:eastAsia="Times New Roman" w:hAnsi="Times New Roman"/>
          <w:bCs/>
          <w:sz w:val="28"/>
          <w:szCs w:val="28"/>
          <w:highlight w:val="green"/>
          <w:lang w:eastAsia="ru-RU"/>
        </w:rPr>
        <w:t>и</w:t>
      </w:r>
      <w:proofErr w:type="gramEnd"/>
      <w:r w:rsidRPr="0069147F">
        <w:rPr>
          <w:rFonts w:ascii="Times New Roman" w:eastAsia="Times New Roman" w:hAnsi="Times New Roman"/>
          <w:bCs/>
          <w:sz w:val="28"/>
          <w:szCs w:val="28"/>
          <w:highlight w:val="green"/>
          <w:lang w:eastAsia="ru-RU"/>
        </w:rPr>
        <w:t xml:space="preserve"> трех лет со дня ее окончания, после чего передаются  архив</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6.1. Проверка достоверности и полноты сведений о доходах, расходах</w:t>
      </w:r>
      <w:proofErr w:type="gramStart"/>
      <w:r w:rsidRPr="008D7BCF">
        <w:rPr>
          <w:rFonts w:ascii="Times New Roman" w:eastAsia="Times New Roman" w:hAnsi="Times New Roman"/>
          <w:sz w:val="28"/>
          <w:szCs w:val="28"/>
          <w:lang w:eastAsia="ru-RU"/>
        </w:rPr>
        <w:t>.</w:t>
      </w:r>
      <w:proofErr w:type="gramEnd"/>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о</w:t>
      </w:r>
      <w:proofErr w:type="gramEnd"/>
      <w:r w:rsidRPr="008D7BCF">
        <w:rPr>
          <w:rFonts w:ascii="Times New Roman" w:eastAsia="Times New Roman" w:hAnsi="Times New Roman"/>
          <w:sz w:val="28"/>
          <w:szCs w:val="28"/>
          <w:lang w:eastAsia="ru-RU"/>
        </w:rPr>
        <w:t>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самоуправлении,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D7BCF">
        <w:rPr>
          <w:rFonts w:ascii="Times New Roman" w:eastAsia="Times New Roman" w:hAnsi="Times New Roman"/>
          <w:sz w:val="28"/>
          <w:szCs w:val="28"/>
          <w:lang w:eastAsia="ru-RU"/>
        </w:rPr>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w:t>
      </w:r>
      <w:proofErr w:type="gramEnd"/>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 xml:space="preserve">их доходам», Федеральным законом от 07.05.2013 № 79-ФЗ «О запрете отдельным категориям лиц открывать и иметь счета (вклады), </w:t>
      </w:r>
      <w:proofErr w:type="spellStart"/>
      <w:r w:rsidRPr="008D7BCF">
        <w:rPr>
          <w:rFonts w:ascii="Times New Roman" w:eastAsia="Times New Roman" w:hAnsi="Times New Roman"/>
          <w:sz w:val="28"/>
          <w:szCs w:val="28"/>
          <w:lang w:eastAsia="ru-RU"/>
        </w:rPr>
        <w:t>хранитьналичные</w:t>
      </w:r>
      <w:proofErr w:type="spellEnd"/>
      <w:r w:rsidRPr="008D7BCF">
        <w:rPr>
          <w:rFonts w:ascii="Times New Roman" w:eastAsia="Times New Roman" w:hAnsi="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8D7BCF">
        <w:rPr>
          <w:rFonts w:ascii="Times New Roman" w:eastAsia="Times New Roman" w:hAnsi="Times New Roman"/>
          <w:sz w:val="28"/>
          <w:szCs w:val="28"/>
          <w:lang w:eastAsia="ru-RU"/>
        </w:rPr>
        <w:t xml:space="preserve"> депутата, члена выборного органа местного </w:t>
      </w:r>
      <w:proofErr w:type="gramStart"/>
      <w:r w:rsidRPr="008D7BCF">
        <w:rPr>
          <w:rFonts w:ascii="Times New Roman" w:eastAsia="Times New Roman" w:hAnsi="Times New Roman"/>
          <w:sz w:val="28"/>
          <w:szCs w:val="28"/>
          <w:lang w:eastAsia="ru-RU"/>
        </w:rPr>
        <w:t>самоуправления</w:t>
      </w:r>
      <w:proofErr w:type="gramEnd"/>
      <w:r w:rsidRPr="008D7BCF">
        <w:rPr>
          <w:rFonts w:ascii="Times New Roman" w:eastAsia="Times New Roman" w:hAnsi="Times New Roman"/>
          <w:sz w:val="28"/>
          <w:szCs w:val="28"/>
          <w:lang w:eastAsia="ru-RU"/>
        </w:rPr>
        <w:t xml:space="preserve"> а орган местного самоуправления, уполномоченный принимать соответствующее решение, или в суд.</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7. При рассмотрении и принятии решения об увольнении (освобождении от должности) в связи с утратой доверия:</w:t>
      </w:r>
    </w:p>
    <w:p w:rsidR="00425D71" w:rsidRPr="00425D71" w:rsidRDefault="00425D71" w:rsidP="00425D71">
      <w:pPr>
        <w:tabs>
          <w:tab w:val="left" w:pos="840"/>
          <w:tab w:val="left" w:pos="1080"/>
        </w:tabs>
        <w:spacing w:after="0" w:line="240" w:lineRule="auto"/>
        <w:jc w:val="both"/>
        <w:rPr>
          <w:rFonts w:ascii="Times New Roman" w:hAnsi="Times New Roman"/>
          <w:sz w:val="28"/>
          <w:szCs w:val="28"/>
          <w:highlight w:val="green"/>
        </w:rPr>
      </w:pPr>
      <w:r>
        <w:rPr>
          <w:rFonts w:ascii="Times New Roman" w:eastAsia="Times New Roman" w:hAnsi="Times New Roman"/>
          <w:sz w:val="28"/>
          <w:szCs w:val="28"/>
          <w:lang w:eastAsia="ru-RU"/>
        </w:rPr>
        <w:t xml:space="preserve">    </w:t>
      </w:r>
      <w:r w:rsidR="008D7BCF" w:rsidRPr="008D7BCF">
        <w:rPr>
          <w:rFonts w:ascii="Times New Roman" w:eastAsia="Times New Roman" w:hAnsi="Times New Roman"/>
          <w:sz w:val="28"/>
          <w:szCs w:val="28"/>
          <w:lang w:eastAsia="ru-RU"/>
        </w:rPr>
        <w:t xml:space="preserve"> </w:t>
      </w:r>
      <w:r w:rsidRPr="00425D71">
        <w:rPr>
          <w:rFonts w:ascii="Times New Roman" w:hAnsi="Times New Roman"/>
          <w:sz w:val="28"/>
          <w:szCs w:val="28"/>
          <w:highlight w:val="green"/>
        </w:rPr>
        <w:t>1) должны быть обеспечены:</w:t>
      </w:r>
    </w:p>
    <w:p w:rsidR="00425D71" w:rsidRPr="005908E7" w:rsidRDefault="00425D71" w:rsidP="00425D71">
      <w:pPr>
        <w:tabs>
          <w:tab w:val="left" w:pos="840"/>
        </w:tabs>
        <w:spacing w:after="0" w:line="240" w:lineRule="auto"/>
        <w:ind w:firstLine="709"/>
        <w:jc w:val="both"/>
        <w:rPr>
          <w:rFonts w:ascii="Times New Roman" w:hAnsi="Times New Roman"/>
          <w:sz w:val="28"/>
          <w:szCs w:val="28"/>
          <w:highlight w:val="green"/>
        </w:rPr>
      </w:pPr>
      <w:r w:rsidRPr="005908E7">
        <w:rPr>
          <w:rFonts w:ascii="Times New Roman" w:hAnsi="Times New Roman"/>
          <w:sz w:val="28"/>
          <w:szCs w:val="28"/>
          <w:highlight w:val="green"/>
        </w:rPr>
        <w:t>-</w:t>
      </w:r>
      <w:r w:rsidRPr="005908E7">
        <w:rPr>
          <w:rFonts w:ascii="Times New Roman" w:hAnsi="Times New Roman"/>
          <w:sz w:val="28"/>
          <w:szCs w:val="28"/>
          <w:highlight w:val="green"/>
        </w:rPr>
        <w:tab/>
        <w:t xml:space="preserve">уведомление лица, замещающего муниципальную должность, о времени, дате и месте заседания </w:t>
      </w:r>
      <w:r w:rsidRPr="00425D71">
        <w:rPr>
          <w:rFonts w:ascii="Times New Roman" w:hAnsi="Times New Roman"/>
          <w:sz w:val="28"/>
          <w:szCs w:val="28"/>
          <w:highlight w:val="green"/>
        </w:rPr>
        <w:t xml:space="preserve">Горного </w:t>
      </w:r>
      <w:r w:rsidRPr="005908E7">
        <w:rPr>
          <w:rFonts w:ascii="Times New Roman" w:hAnsi="Times New Roman"/>
          <w:sz w:val="28"/>
          <w:szCs w:val="28"/>
          <w:highlight w:val="green"/>
        </w:rPr>
        <w:t xml:space="preserve"> сельского Совета депутатов;</w:t>
      </w:r>
    </w:p>
    <w:p w:rsidR="00425D71" w:rsidRPr="005908E7" w:rsidRDefault="00425D71" w:rsidP="00425D71">
      <w:pPr>
        <w:tabs>
          <w:tab w:val="left" w:pos="840"/>
        </w:tabs>
        <w:spacing w:after="0" w:line="240" w:lineRule="auto"/>
        <w:ind w:firstLine="709"/>
        <w:jc w:val="both"/>
        <w:rPr>
          <w:rFonts w:ascii="Times New Roman" w:eastAsia="Times New Roman" w:hAnsi="Times New Roman"/>
          <w:sz w:val="28"/>
          <w:szCs w:val="28"/>
          <w:highlight w:val="green"/>
          <w:lang w:eastAsia="ru-RU"/>
        </w:rPr>
      </w:pPr>
      <w:r w:rsidRPr="005908E7">
        <w:rPr>
          <w:rFonts w:ascii="Times New Roman" w:hAnsi="Times New Roman"/>
          <w:sz w:val="28"/>
          <w:szCs w:val="28"/>
          <w:highlight w:val="green"/>
        </w:rPr>
        <w:t>- оглашение доклада Комиссии;</w:t>
      </w:r>
    </w:p>
    <w:p w:rsidR="008D7BCF" w:rsidRPr="008D7BCF" w:rsidRDefault="00425D71" w:rsidP="00425D71">
      <w:pPr>
        <w:spacing w:after="0" w:line="240" w:lineRule="auto"/>
        <w:ind w:firstLine="709"/>
        <w:jc w:val="both"/>
        <w:rPr>
          <w:rFonts w:ascii="Times New Roman" w:eastAsia="Times New Roman" w:hAnsi="Times New Roman"/>
          <w:sz w:val="28"/>
          <w:szCs w:val="28"/>
          <w:lang w:eastAsia="ru-RU"/>
        </w:rPr>
      </w:pPr>
      <w:r w:rsidRPr="005908E7">
        <w:rPr>
          <w:rFonts w:ascii="Times New Roman" w:eastAsia="Times New Roman" w:hAnsi="Times New Roman"/>
          <w:sz w:val="28"/>
          <w:szCs w:val="28"/>
          <w:highlight w:val="green"/>
          <w:lang w:eastAsia="ru-RU"/>
        </w:rPr>
        <w:t>-</w:t>
      </w:r>
      <w:r w:rsidRPr="005908E7">
        <w:rPr>
          <w:rFonts w:ascii="Times New Roman" w:eastAsia="Times New Roman" w:hAnsi="Times New Roman"/>
          <w:sz w:val="28"/>
          <w:szCs w:val="28"/>
          <w:highlight w:val="green"/>
          <w:lang w:eastAsia="ru-RU"/>
        </w:rPr>
        <w:tab/>
        <w:t>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2) должны учитываться: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характер совершенного лицом, замещающим муниципальную должность</w:t>
      </w:r>
      <w:proofErr w:type="gramStart"/>
      <w:r w:rsidRPr="008D7BCF">
        <w:rPr>
          <w:rFonts w:ascii="Times New Roman" w:eastAsia="Times New Roman" w:hAnsi="Times New Roman"/>
          <w:sz w:val="28"/>
          <w:szCs w:val="28"/>
          <w:lang w:eastAsia="ru-RU"/>
        </w:rPr>
        <w:t xml:space="preserve"> ,</w:t>
      </w:r>
      <w:proofErr w:type="gramEnd"/>
      <w:r w:rsidRPr="008D7BCF">
        <w:rPr>
          <w:rFonts w:ascii="Times New Roman" w:eastAsia="Times New Roman" w:hAnsi="Times New Roman"/>
          <w:sz w:val="28"/>
          <w:szCs w:val="28"/>
          <w:lang w:eastAsia="ru-RU"/>
        </w:rPr>
        <w:t xml:space="preserve"> коррупционного правонарушения, его тяжесть, обстоятельства, при которых оно совершено;</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соблюдение лицом, замещающим муниципальную должность</w:t>
      </w:r>
      <w:proofErr w:type="gramStart"/>
      <w:r w:rsidRPr="008D7BCF">
        <w:rPr>
          <w:rFonts w:ascii="Times New Roman" w:eastAsia="Times New Roman" w:hAnsi="Times New Roman"/>
          <w:sz w:val="28"/>
          <w:szCs w:val="28"/>
          <w:lang w:eastAsia="ru-RU"/>
        </w:rPr>
        <w:t xml:space="preserve"> ,</w:t>
      </w:r>
      <w:proofErr w:type="gramEnd"/>
      <w:r w:rsidRPr="008D7BCF">
        <w:rPr>
          <w:rFonts w:ascii="Times New Roman" w:eastAsia="Times New Roman" w:hAnsi="Times New Roman"/>
          <w:sz w:val="28"/>
          <w:szCs w:val="28"/>
          <w:lang w:eastAsia="ru-RU"/>
        </w:rPr>
        <w:t xml:space="preserve">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предшествующие результаты исполнения лицом, замещающим муниципальную должность</w:t>
      </w:r>
      <w:proofErr w:type="gramStart"/>
      <w:r w:rsidRPr="008D7BCF">
        <w:rPr>
          <w:rFonts w:ascii="Times New Roman" w:eastAsia="Times New Roman" w:hAnsi="Times New Roman"/>
          <w:sz w:val="28"/>
          <w:szCs w:val="28"/>
          <w:lang w:eastAsia="ru-RU"/>
        </w:rPr>
        <w:t xml:space="preserve"> ,</w:t>
      </w:r>
      <w:proofErr w:type="gramEnd"/>
      <w:r w:rsidRPr="008D7BCF">
        <w:rPr>
          <w:rFonts w:ascii="Times New Roman" w:eastAsia="Times New Roman" w:hAnsi="Times New Roman"/>
          <w:sz w:val="28"/>
          <w:szCs w:val="28"/>
          <w:lang w:eastAsia="ru-RU"/>
        </w:rPr>
        <w:t xml:space="preserve"> своих должностных обязанностей.</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Непредставление лицом, замещающим муниципальную должность, письменного объяснения не исключает возможности принятия решения об освобождении его от должности в связи с утратой доверия.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8</w:t>
      </w:r>
      <w:r w:rsidRPr="00A675C2">
        <w:rPr>
          <w:rFonts w:ascii="Times New Roman" w:eastAsia="Times New Roman" w:hAnsi="Times New Roman"/>
          <w:sz w:val="28"/>
          <w:szCs w:val="28"/>
          <w:highlight w:val="green"/>
          <w:lang w:eastAsia="ru-RU"/>
        </w:rPr>
        <w:t>.</w:t>
      </w:r>
      <w:r w:rsidR="00A675C2" w:rsidRPr="00A675C2">
        <w:rPr>
          <w:rFonts w:ascii="Times New Roman" w:eastAsia="Times New Roman" w:hAnsi="Times New Roman"/>
          <w:sz w:val="28"/>
          <w:szCs w:val="28"/>
          <w:highlight w:val="green"/>
          <w:lang w:eastAsia="ru-RU"/>
        </w:rPr>
        <w:t>исключен</w:t>
      </w:r>
      <w:r w:rsidRPr="008D7BCF">
        <w:rPr>
          <w:rFonts w:ascii="Times New Roman" w:eastAsia="Times New Roman" w:hAnsi="Times New Roman"/>
          <w:sz w:val="28"/>
          <w:szCs w:val="28"/>
          <w:lang w:eastAsia="ru-RU"/>
        </w:rPr>
        <w:t>.</w:t>
      </w:r>
    </w:p>
    <w:p w:rsidR="00A675C2" w:rsidRPr="00A675C2" w:rsidRDefault="00A675C2" w:rsidP="00A675C2">
      <w:pPr>
        <w:tabs>
          <w:tab w:val="left" w:pos="840"/>
          <w:tab w:val="left" w:pos="1080"/>
        </w:tabs>
        <w:spacing w:after="0" w:line="240" w:lineRule="auto"/>
        <w:jc w:val="both"/>
        <w:rPr>
          <w:rFonts w:ascii="Times New Roman" w:eastAsia="Times New Roman" w:hAnsi="Times New Roman"/>
          <w:sz w:val="28"/>
          <w:szCs w:val="28"/>
          <w:highlight w:val="green"/>
          <w:lang w:eastAsia="ru-RU"/>
        </w:rPr>
      </w:pPr>
      <w:r>
        <w:rPr>
          <w:rFonts w:ascii="Times New Roman" w:eastAsia="Times New Roman" w:hAnsi="Times New Roman"/>
          <w:sz w:val="28"/>
          <w:szCs w:val="28"/>
          <w:lang w:eastAsia="ru-RU"/>
        </w:rPr>
        <w:t xml:space="preserve">         </w:t>
      </w:r>
      <w:r w:rsidR="008D7BCF" w:rsidRPr="008D7BCF">
        <w:rPr>
          <w:rFonts w:ascii="Times New Roman" w:eastAsia="Times New Roman" w:hAnsi="Times New Roman"/>
          <w:sz w:val="28"/>
          <w:szCs w:val="28"/>
          <w:lang w:eastAsia="ru-RU"/>
        </w:rPr>
        <w:t xml:space="preserve">9. </w:t>
      </w:r>
      <w:proofErr w:type="gramStart"/>
      <w:r w:rsidRPr="00A675C2">
        <w:rPr>
          <w:rFonts w:ascii="Times New Roman" w:eastAsia="Times New Roman" w:hAnsi="Times New Roman"/>
          <w:sz w:val="28"/>
          <w:szCs w:val="28"/>
          <w:highlight w:val="green"/>
          <w:lang w:eastAsia="ru-RU"/>
        </w:rPr>
        <w:t>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в отпуск, других случаев его отсутствия по уважительным причинам, а если это основание появилось в период между сессиями Горного сельского Совета депутатов</w:t>
      </w:r>
      <w:proofErr w:type="gramEnd"/>
      <w:r w:rsidRPr="00A675C2">
        <w:rPr>
          <w:rFonts w:ascii="Times New Roman" w:eastAsia="Times New Roman" w:hAnsi="Times New Roman"/>
          <w:sz w:val="28"/>
          <w:szCs w:val="28"/>
          <w:highlight w:val="green"/>
          <w:lang w:eastAsia="ru-RU"/>
        </w:rPr>
        <w:t>, - не позднее чем через три месяца со дня поступления информации о совершении лицом, замещающим муниципальную должность, коррупционного правонарушения.</w:t>
      </w:r>
    </w:p>
    <w:p w:rsidR="00A675C2" w:rsidRDefault="00A675C2" w:rsidP="00A675C2">
      <w:pPr>
        <w:tabs>
          <w:tab w:val="left" w:pos="840"/>
          <w:tab w:val="left" w:pos="1080"/>
        </w:tabs>
        <w:spacing w:after="0" w:line="240" w:lineRule="auto"/>
        <w:jc w:val="both"/>
        <w:rPr>
          <w:rFonts w:ascii="Times New Roman" w:eastAsia="Times New Roman" w:hAnsi="Times New Roman"/>
          <w:sz w:val="28"/>
          <w:szCs w:val="28"/>
          <w:lang w:eastAsia="ru-RU"/>
        </w:rPr>
      </w:pPr>
      <w:r w:rsidRPr="00A675C2">
        <w:rPr>
          <w:rFonts w:ascii="Times New Roman" w:eastAsia="Times New Roman" w:hAnsi="Times New Roman"/>
          <w:sz w:val="28"/>
          <w:szCs w:val="28"/>
          <w:highlight w:val="green"/>
          <w:lang w:eastAsia="ru-RU"/>
        </w:rPr>
        <w:t xml:space="preserve">    В случае обращения Губернатора Красноярского края с заявлением о досрочном прекращении полномочий депутата Горного сельского Совета депутатов днем появления основания для досрочного прекращения полномочий является день поступления в Горный сельский Совет депутатов данного заявления</w:t>
      </w:r>
      <w:proofErr w:type="gramStart"/>
      <w:r w:rsidRPr="00A675C2">
        <w:rPr>
          <w:rFonts w:ascii="Times New Roman" w:eastAsia="Times New Roman" w:hAnsi="Times New Roman"/>
          <w:sz w:val="28"/>
          <w:szCs w:val="28"/>
          <w:highlight w:val="green"/>
          <w:lang w:eastAsia="ru-RU"/>
        </w:rPr>
        <w:t>.»;</w:t>
      </w:r>
      <w:proofErr w:type="gramEnd"/>
    </w:p>
    <w:p w:rsidR="00A675C2" w:rsidRDefault="00A675C2" w:rsidP="008D7BCF">
      <w:pPr>
        <w:spacing w:after="0" w:line="240" w:lineRule="auto"/>
        <w:ind w:firstLine="709"/>
        <w:jc w:val="both"/>
        <w:rPr>
          <w:rFonts w:ascii="Times New Roman" w:eastAsia="Times New Roman" w:hAnsi="Times New Roman"/>
          <w:sz w:val="28"/>
          <w:szCs w:val="28"/>
          <w:lang w:eastAsia="ru-RU"/>
        </w:rPr>
      </w:pP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10. В решении об увольнении (освобождении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статьей 13.1 Федерального закона от 25.12.2008 № 273-ФЗ «О противодействии коррупции», описание допущенного коррупционного правонарушения.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11. </w:t>
      </w:r>
      <w:proofErr w:type="gramStart"/>
      <w:r w:rsidRPr="008D7BCF">
        <w:rPr>
          <w:rFonts w:ascii="Times New Roman" w:eastAsia="Times New Roman" w:hAnsi="Times New Roman"/>
          <w:sz w:val="28"/>
          <w:szCs w:val="28"/>
          <w:lang w:eastAsia="ru-RU"/>
        </w:rPr>
        <w:t>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w:t>
      </w:r>
      <w:r w:rsidR="00A675C2">
        <w:rPr>
          <w:rFonts w:ascii="Times New Roman" w:eastAsia="Times New Roman" w:hAnsi="Times New Roman"/>
          <w:sz w:val="28"/>
          <w:szCs w:val="28"/>
          <w:lang w:eastAsia="ru-RU"/>
        </w:rPr>
        <w:t xml:space="preserve"> </w:t>
      </w:r>
      <w:r w:rsidR="00A675C2" w:rsidRPr="00A675C2">
        <w:rPr>
          <w:rFonts w:ascii="Times New Roman" w:eastAsia="Times New Roman" w:hAnsi="Times New Roman"/>
          <w:sz w:val="28"/>
          <w:szCs w:val="28"/>
          <w:highlight w:val="green"/>
          <w:lang w:eastAsia="ru-RU"/>
        </w:rPr>
        <w:t>в течение трех дней со дня  вступления в силу соответствующего решения</w:t>
      </w:r>
      <w:r w:rsidRPr="008D7BCF">
        <w:rPr>
          <w:rFonts w:ascii="Times New Roman" w:eastAsia="Times New Roman" w:hAnsi="Times New Roman"/>
          <w:sz w:val="28"/>
          <w:szCs w:val="28"/>
          <w:lang w:eastAsia="ru-RU"/>
        </w:rPr>
        <w:t xml:space="preserve"> вручаются лицу, замещавшему муниципальную должность, под роспись </w:t>
      </w:r>
      <w:r w:rsidR="00A675C2" w:rsidRPr="00A675C2">
        <w:rPr>
          <w:rFonts w:ascii="Times New Roman" w:eastAsia="Times New Roman" w:hAnsi="Times New Roman"/>
          <w:sz w:val="28"/>
          <w:szCs w:val="28"/>
          <w:highlight w:val="green"/>
          <w:lang w:eastAsia="ru-RU"/>
        </w:rPr>
        <w:t>либо в этот же срок направляется ему заказным письмом с уведомлением.</w:t>
      </w:r>
      <w:proofErr w:type="gramEnd"/>
    </w:p>
    <w:p w:rsid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12. </w:t>
      </w:r>
      <w:proofErr w:type="gramStart"/>
      <w:r w:rsidRPr="008D7BCF">
        <w:rPr>
          <w:rFonts w:ascii="Times New Roman" w:eastAsia="Times New Roman" w:hAnsi="Times New Roman"/>
          <w:sz w:val="28"/>
          <w:szCs w:val="28"/>
          <w:lang w:eastAsia="ru-RU"/>
        </w:rPr>
        <w:t>В случае если лицо, замещающее муниципальную должность, не согласно с решением об увольнении (освобождении от должности), оно вправе в письменном виде изложить свое обоснованное особое мнение, а также вправе обжаловать данное решение в установленном действующим законодательством Российской Федерации порядке.</w:t>
      </w:r>
      <w:proofErr w:type="gramEnd"/>
    </w:p>
    <w:p w:rsidR="00A675C2" w:rsidRPr="00A675C2" w:rsidRDefault="00A675C2" w:rsidP="00A675C2">
      <w:pPr>
        <w:tabs>
          <w:tab w:val="left" w:pos="840"/>
          <w:tab w:val="left" w:pos="1080"/>
        </w:tabs>
        <w:spacing w:after="0" w:line="240" w:lineRule="auto"/>
        <w:jc w:val="both"/>
        <w:rPr>
          <w:rFonts w:ascii="Times New Roman" w:eastAsia="Times New Roman" w:hAnsi="Times New Roman"/>
          <w:sz w:val="28"/>
          <w:szCs w:val="28"/>
          <w:highlight w:val="green"/>
          <w:lang w:eastAsia="ru-RU"/>
        </w:rPr>
      </w:pPr>
      <w:r w:rsidRPr="00A675C2">
        <w:rPr>
          <w:rFonts w:ascii="Times New Roman" w:eastAsia="Times New Roman" w:hAnsi="Times New Roman"/>
          <w:sz w:val="28"/>
          <w:szCs w:val="28"/>
          <w:highlight w:val="green"/>
          <w:lang w:eastAsia="ru-RU"/>
        </w:rPr>
        <w:t xml:space="preserve"> 13. Решение об увольнении (освобождении от должности) в связи с утратой доверия лица, замещавшего муниципальную должность, в течени</w:t>
      </w:r>
      <w:proofErr w:type="gramStart"/>
      <w:r w:rsidRPr="00A675C2">
        <w:rPr>
          <w:rFonts w:ascii="Times New Roman" w:eastAsia="Times New Roman" w:hAnsi="Times New Roman"/>
          <w:sz w:val="28"/>
          <w:szCs w:val="28"/>
          <w:highlight w:val="green"/>
          <w:lang w:eastAsia="ru-RU"/>
        </w:rPr>
        <w:t>и</w:t>
      </w:r>
      <w:proofErr w:type="gramEnd"/>
      <w:r w:rsidRPr="00A675C2">
        <w:rPr>
          <w:rFonts w:ascii="Times New Roman" w:eastAsia="Times New Roman" w:hAnsi="Times New Roman"/>
          <w:sz w:val="28"/>
          <w:szCs w:val="28"/>
          <w:highlight w:val="green"/>
          <w:lang w:eastAsia="ru-RU"/>
        </w:rPr>
        <w:t xml:space="preserve"> трех дней со дня вступления в силу соответствующего решения направляется председателем Горного сельского Совета депутатов в </w:t>
      </w:r>
      <w:proofErr w:type="spellStart"/>
      <w:r w:rsidRPr="00A675C2">
        <w:rPr>
          <w:rFonts w:ascii="Times New Roman" w:eastAsia="Times New Roman" w:hAnsi="Times New Roman"/>
          <w:sz w:val="28"/>
          <w:szCs w:val="28"/>
          <w:highlight w:val="green"/>
          <w:lang w:eastAsia="ru-RU"/>
        </w:rPr>
        <w:t>Ачинскую</w:t>
      </w:r>
      <w:proofErr w:type="spellEnd"/>
      <w:r w:rsidRPr="00A675C2">
        <w:rPr>
          <w:rFonts w:ascii="Times New Roman" w:eastAsia="Times New Roman" w:hAnsi="Times New Roman"/>
          <w:sz w:val="28"/>
          <w:szCs w:val="28"/>
          <w:highlight w:val="green"/>
          <w:lang w:eastAsia="ru-RU"/>
        </w:rPr>
        <w:t xml:space="preserve"> городскую прокуратуру.</w:t>
      </w:r>
    </w:p>
    <w:p w:rsidR="00A675C2" w:rsidRPr="005908E7" w:rsidRDefault="00A675C2" w:rsidP="00A675C2">
      <w:pPr>
        <w:tabs>
          <w:tab w:val="left" w:pos="840"/>
          <w:tab w:val="left" w:pos="1080"/>
        </w:tabs>
        <w:spacing w:after="0" w:line="240" w:lineRule="auto"/>
        <w:jc w:val="both"/>
        <w:rPr>
          <w:rFonts w:ascii="Times New Roman" w:eastAsia="Times New Roman" w:hAnsi="Times New Roman"/>
          <w:b/>
          <w:sz w:val="28"/>
          <w:szCs w:val="28"/>
          <w:lang w:eastAsia="ru-RU"/>
        </w:rPr>
      </w:pPr>
      <w:r w:rsidRPr="00A675C2">
        <w:rPr>
          <w:rFonts w:ascii="Times New Roman" w:eastAsia="Times New Roman" w:hAnsi="Times New Roman"/>
          <w:sz w:val="28"/>
          <w:szCs w:val="28"/>
          <w:highlight w:val="green"/>
          <w:lang w:eastAsia="ru-RU"/>
        </w:rPr>
        <w:t>14. Решение об увольнении (освобождении от должности) в связи с утратой доверия лица, замещавшего муниципальную должность, подлежит официальному опубликованию в средствах массовой информации.</w:t>
      </w:r>
    </w:p>
    <w:p w:rsidR="00A675C2" w:rsidRPr="005908E7" w:rsidRDefault="00A675C2" w:rsidP="00A675C2">
      <w:pPr>
        <w:tabs>
          <w:tab w:val="left" w:pos="840"/>
          <w:tab w:val="left" w:pos="1080"/>
        </w:tabs>
        <w:spacing w:after="0" w:line="240" w:lineRule="auto"/>
        <w:jc w:val="both"/>
        <w:rPr>
          <w:rFonts w:ascii="Times New Roman" w:eastAsia="Times New Roman" w:hAnsi="Times New Roman"/>
          <w:sz w:val="28"/>
          <w:szCs w:val="28"/>
          <w:lang w:eastAsia="ru-RU"/>
        </w:rPr>
      </w:pPr>
    </w:p>
    <w:p w:rsidR="00A675C2" w:rsidRPr="008D7BCF" w:rsidRDefault="00A675C2"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D7BCF" w:rsidRPr="008D7BCF" w:rsidRDefault="008D7BCF" w:rsidP="008D7BCF">
      <w:pPr>
        <w:autoSpaceDE w:val="0"/>
        <w:autoSpaceDN w:val="0"/>
        <w:adjustRightInd w:val="0"/>
        <w:spacing w:after="0" w:line="240" w:lineRule="auto"/>
        <w:jc w:val="center"/>
        <w:rPr>
          <w:rFonts w:ascii="Times New Roman" w:eastAsia="Times New Roman" w:hAnsi="Times New Roman"/>
          <w:sz w:val="28"/>
          <w:szCs w:val="28"/>
          <w:lang w:eastAsia="ru-RU"/>
        </w:rPr>
      </w:pPr>
    </w:p>
    <w:p w:rsidR="008D7BCF" w:rsidRPr="008D7BCF" w:rsidRDefault="008D7BCF" w:rsidP="008D7BCF">
      <w:pPr>
        <w:spacing w:after="0" w:line="240" w:lineRule="auto"/>
        <w:rPr>
          <w:rFonts w:ascii="Times New Roman" w:eastAsia="Times New Roman" w:hAnsi="Times New Roman"/>
          <w:sz w:val="28"/>
          <w:szCs w:val="28"/>
          <w:lang w:eastAsia="ru-RU"/>
        </w:rPr>
      </w:pPr>
    </w:p>
    <w:p w:rsidR="008D7BCF" w:rsidRPr="008D7BCF" w:rsidRDefault="008D7BCF" w:rsidP="008D7BCF">
      <w:pPr>
        <w:spacing w:after="0" w:line="240" w:lineRule="auto"/>
        <w:ind w:firstLine="709"/>
        <w:rPr>
          <w:rFonts w:ascii="Times New Roman" w:eastAsia="Times New Roman" w:hAnsi="Times New Roman"/>
          <w:sz w:val="28"/>
          <w:szCs w:val="28"/>
          <w:lang w:eastAsia="ru-RU"/>
        </w:rPr>
      </w:pPr>
    </w:p>
    <w:p w:rsidR="00A85CDC" w:rsidRPr="008D7BCF" w:rsidRDefault="00A85CDC">
      <w:pPr>
        <w:rPr>
          <w:rFonts w:ascii="Times New Roman" w:hAnsi="Times New Roman"/>
          <w:sz w:val="28"/>
          <w:szCs w:val="28"/>
        </w:rPr>
      </w:pPr>
    </w:p>
    <w:sectPr w:rsidR="00A85CDC" w:rsidRPr="008D7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27C4"/>
    <w:multiLevelType w:val="multilevel"/>
    <w:tmpl w:val="7C2AB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A341CE"/>
    <w:multiLevelType w:val="hybridMultilevel"/>
    <w:tmpl w:val="CE927240"/>
    <w:lvl w:ilvl="0" w:tplc="5C5210F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DE1EBE"/>
    <w:multiLevelType w:val="hybridMultilevel"/>
    <w:tmpl w:val="A9FA9052"/>
    <w:lvl w:ilvl="0" w:tplc="D12E6E5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70D31232"/>
    <w:multiLevelType w:val="multilevel"/>
    <w:tmpl w:val="74C2D83E"/>
    <w:lvl w:ilvl="0">
      <w:start w:val="1"/>
      <w:numFmt w:val="decimal"/>
      <w:lvlText w:val="%1."/>
      <w:lvlJc w:val="left"/>
      <w:pPr>
        <w:ind w:left="450" w:hanging="45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4">
    <w:nsid w:val="7FFB1A01"/>
    <w:multiLevelType w:val="multilevel"/>
    <w:tmpl w:val="8F08C0E8"/>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CF"/>
    <w:rsid w:val="00041CB5"/>
    <w:rsid w:val="00183633"/>
    <w:rsid w:val="001C757B"/>
    <w:rsid w:val="00251B86"/>
    <w:rsid w:val="00425D71"/>
    <w:rsid w:val="004C0964"/>
    <w:rsid w:val="005908E7"/>
    <w:rsid w:val="0064598E"/>
    <w:rsid w:val="00651816"/>
    <w:rsid w:val="0069147F"/>
    <w:rsid w:val="006D1F8C"/>
    <w:rsid w:val="006E33C1"/>
    <w:rsid w:val="0072776D"/>
    <w:rsid w:val="00752F7A"/>
    <w:rsid w:val="00827EF2"/>
    <w:rsid w:val="008C3AF1"/>
    <w:rsid w:val="008D7BCF"/>
    <w:rsid w:val="00905E9D"/>
    <w:rsid w:val="0093117E"/>
    <w:rsid w:val="00A520A0"/>
    <w:rsid w:val="00A675C2"/>
    <w:rsid w:val="00A85CDC"/>
    <w:rsid w:val="00AA05EB"/>
    <w:rsid w:val="00BF6D03"/>
    <w:rsid w:val="00CE3BB8"/>
    <w:rsid w:val="00D82CBA"/>
    <w:rsid w:val="00F00A0E"/>
    <w:rsid w:val="00F9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D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D03"/>
    <w:rPr>
      <w:rFonts w:ascii="Tahoma" w:eastAsia="Calibri" w:hAnsi="Tahoma" w:cs="Tahoma"/>
      <w:sz w:val="16"/>
      <w:szCs w:val="16"/>
    </w:rPr>
  </w:style>
  <w:style w:type="paragraph" w:styleId="a5">
    <w:name w:val="List Paragraph"/>
    <w:basedOn w:val="a"/>
    <w:uiPriority w:val="34"/>
    <w:qFormat/>
    <w:rsid w:val="0064598E"/>
    <w:pPr>
      <w:ind w:left="720"/>
      <w:contextualSpacing/>
    </w:pPr>
  </w:style>
  <w:style w:type="character" w:styleId="a6">
    <w:name w:val="Hyperlink"/>
    <w:basedOn w:val="a0"/>
    <w:uiPriority w:val="99"/>
    <w:unhideWhenUsed/>
    <w:rsid w:val="006914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D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D03"/>
    <w:rPr>
      <w:rFonts w:ascii="Tahoma" w:eastAsia="Calibri" w:hAnsi="Tahoma" w:cs="Tahoma"/>
      <w:sz w:val="16"/>
      <w:szCs w:val="16"/>
    </w:rPr>
  </w:style>
  <w:style w:type="paragraph" w:styleId="a5">
    <w:name w:val="List Paragraph"/>
    <w:basedOn w:val="a"/>
    <w:uiPriority w:val="34"/>
    <w:qFormat/>
    <w:rsid w:val="0064598E"/>
    <w:pPr>
      <w:ind w:left="720"/>
      <w:contextualSpacing/>
    </w:pPr>
  </w:style>
  <w:style w:type="character" w:styleId="a6">
    <w:name w:val="Hyperlink"/>
    <w:basedOn w:val="a0"/>
    <w:uiPriority w:val="99"/>
    <w:unhideWhenUsed/>
    <w:rsid w:val="00691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sluzhba.gov.ru/reest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1242-A081-4DE6-8C70-C3B961AE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5555</Words>
  <Characters>31666</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vt:lpstr>
      <vt:lpstr/>
      <vt:lpstr/>
      <vt:lpstr>О внесении  изменений в решение от 11.11.2015 № 4-18Р  «Об утверждении Порядка </vt:lpstr>
      <vt:lpstr>В соответствии с Федеральным законом от 25.12.2008 №273-ФЗ «О противодействии ко</vt:lpstr>
      <vt:lpstr/>
      <vt:lpstr/>
    </vt:vector>
  </TitlesOfParts>
  <Company/>
  <LinksUpToDate>false</LinksUpToDate>
  <CharactersWithSpaces>37147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2024-11-15T04:22:00Z</cp:lastPrinted>
  <dcterms:created xsi:type="dcterms:W3CDTF">2023-10-11T01:43:00Z</dcterms:created>
  <dcterms:modified xsi:type="dcterms:W3CDTF">2024-12-18T05:47:00Z</dcterms:modified>
</cp:coreProperties>
</file>